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E54E" w14:textId="20C6FCCA" w:rsidR="006E5CA5" w:rsidRPr="004E2FA5" w:rsidRDefault="00714C83" w:rsidP="00BF44C6">
      <w:pPr>
        <w:rPr>
          <w:rFonts w:ascii="Arial" w:hAnsi="Arial" w:cs="Arial"/>
          <w:b/>
          <w:sz w:val="32"/>
          <w:szCs w:val="32"/>
          <w:lang w:val="en-GB"/>
        </w:rPr>
      </w:pPr>
      <w:r w:rsidRPr="004E2FA5">
        <w:rPr>
          <w:rFonts w:ascii="Arial" w:hAnsi="Arial" w:cs="Arial"/>
          <w:b/>
          <w:sz w:val="32"/>
          <w:szCs w:val="32"/>
          <w:lang w:val="en-GB"/>
        </w:rPr>
        <w:t xml:space="preserve">             </w:t>
      </w:r>
      <w:r w:rsidR="001C6ABE">
        <w:rPr>
          <w:rFonts w:ascii="Arial" w:hAnsi="Arial" w:cs="Arial"/>
          <w:b/>
          <w:sz w:val="32"/>
          <w:szCs w:val="32"/>
          <w:lang w:val="en-GB"/>
        </w:rPr>
        <w:t>L’ENVIRONNEMENT</w:t>
      </w:r>
      <w:r w:rsidR="00E34347" w:rsidRPr="004E2FA5">
        <w:rPr>
          <w:rFonts w:ascii="Arial" w:hAnsi="Arial" w:cs="Arial"/>
          <w:b/>
          <w:sz w:val="32"/>
          <w:szCs w:val="32"/>
          <w:lang w:val="en-GB"/>
        </w:rPr>
        <w:t xml:space="preserve">      </w:t>
      </w:r>
      <w:r w:rsidR="006E5CA5" w:rsidRPr="004E2FA5">
        <w:rPr>
          <w:rFonts w:ascii="Arial" w:hAnsi="Arial" w:cs="Arial"/>
          <w:b/>
          <w:sz w:val="32"/>
          <w:szCs w:val="32"/>
          <w:lang w:val="en-GB"/>
        </w:rPr>
        <w:t>Lesson plan</w:t>
      </w:r>
      <w:r w:rsidR="005A1011" w:rsidRPr="004E2FA5">
        <w:rPr>
          <w:rFonts w:ascii="Arial" w:hAnsi="Arial" w:cs="Arial"/>
          <w:b/>
          <w:sz w:val="32"/>
          <w:szCs w:val="32"/>
          <w:lang w:val="en-GB"/>
        </w:rPr>
        <w:t xml:space="preserve"> – adapt </w:t>
      </w:r>
      <w:r w:rsidRPr="004E2FA5">
        <w:rPr>
          <w:rFonts w:ascii="Arial" w:hAnsi="Arial" w:cs="Arial"/>
          <w:b/>
          <w:sz w:val="32"/>
          <w:szCs w:val="32"/>
          <w:lang w:val="en-GB"/>
        </w:rPr>
        <w:t xml:space="preserve">and edit </w:t>
      </w:r>
      <w:r w:rsidR="005A1011" w:rsidRPr="004E2FA5">
        <w:rPr>
          <w:rFonts w:ascii="Arial" w:hAnsi="Arial" w:cs="Arial"/>
          <w:b/>
          <w:sz w:val="32"/>
          <w:szCs w:val="32"/>
          <w:lang w:val="en-GB"/>
        </w:rPr>
        <w:t>as you wish!</w:t>
      </w:r>
    </w:p>
    <w:p w14:paraId="3E1AE6AC" w14:textId="45A1DCE4" w:rsidR="00E238CE" w:rsidRPr="005A1011" w:rsidRDefault="00E238CE" w:rsidP="005A101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Cs/>
          <w:lang w:val="en-GB"/>
        </w:rPr>
      </w:pPr>
      <w:r w:rsidRPr="005A1011">
        <w:rPr>
          <w:rFonts w:ascii="Arial" w:hAnsi="Arial" w:cs="Arial"/>
          <w:bCs/>
          <w:lang w:val="en-GB"/>
        </w:rPr>
        <w:t xml:space="preserve">Explain the aim: by the end of the lesson students will be able </w:t>
      </w:r>
      <w:r w:rsidRPr="005A1011">
        <w:rPr>
          <w:rFonts w:ascii="Arial" w:hAnsi="Arial" w:cs="Arial"/>
          <w:b/>
          <w:lang w:val="en-GB"/>
        </w:rPr>
        <w:t xml:space="preserve">to understand and talk </w:t>
      </w:r>
      <w:r w:rsidR="00E03F90">
        <w:rPr>
          <w:rFonts w:ascii="Arial" w:hAnsi="Arial" w:cs="Arial"/>
          <w:b/>
          <w:lang w:val="en-GB"/>
        </w:rPr>
        <w:t xml:space="preserve">a bit </w:t>
      </w:r>
      <w:r w:rsidRPr="005A1011">
        <w:rPr>
          <w:rFonts w:ascii="Arial" w:hAnsi="Arial" w:cs="Arial"/>
          <w:b/>
          <w:lang w:val="en-GB"/>
        </w:rPr>
        <w:t xml:space="preserve">about </w:t>
      </w:r>
      <w:r w:rsidR="002103E8">
        <w:rPr>
          <w:rFonts w:ascii="Arial" w:hAnsi="Arial" w:cs="Arial"/>
          <w:b/>
          <w:lang w:val="en-GB"/>
        </w:rPr>
        <w:t>environmental protection</w:t>
      </w:r>
      <w:r w:rsidRPr="005A1011">
        <w:rPr>
          <w:rFonts w:ascii="Arial" w:hAnsi="Arial" w:cs="Arial"/>
          <w:bCs/>
          <w:lang w:val="en-GB"/>
        </w:rPr>
        <w:t>.</w:t>
      </w:r>
    </w:p>
    <w:p w14:paraId="364B2F10" w14:textId="3FB5C5EC" w:rsidR="006E5CA5" w:rsidRPr="005A1011" w:rsidRDefault="000D689A" w:rsidP="005A101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Cs/>
          <w:lang w:val="en-GB"/>
        </w:rPr>
      </w:pPr>
      <w:r w:rsidRPr="005A1011">
        <w:rPr>
          <w:rFonts w:ascii="Arial" w:hAnsi="Arial" w:cs="Arial"/>
          <w:bCs/>
          <w:lang w:val="en-GB"/>
        </w:rPr>
        <w:t>Display and give a print-off of the sentence builder on the next page.</w:t>
      </w:r>
    </w:p>
    <w:p w14:paraId="56A624D3" w14:textId="10BB5213" w:rsidR="000D689A" w:rsidRPr="005A1011" w:rsidRDefault="000D689A" w:rsidP="005A101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Cs/>
          <w:lang w:val="en-GB"/>
        </w:rPr>
      </w:pPr>
      <w:r w:rsidRPr="005A1011">
        <w:rPr>
          <w:rFonts w:ascii="Arial" w:hAnsi="Arial" w:cs="Arial"/>
          <w:bCs/>
          <w:lang w:val="en-GB"/>
        </w:rPr>
        <w:t>Read aloud some example sentences from the SB</w:t>
      </w:r>
    </w:p>
    <w:p w14:paraId="30F04D1F" w14:textId="2F0849E1" w:rsidR="00E54359" w:rsidRPr="005A1011" w:rsidRDefault="00E54359" w:rsidP="005A101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Cs/>
          <w:lang w:val="en-GB"/>
        </w:rPr>
      </w:pPr>
      <w:r w:rsidRPr="005A1011">
        <w:rPr>
          <w:rFonts w:ascii="Arial" w:hAnsi="Arial" w:cs="Arial"/>
          <w:bCs/>
          <w:lang w:val="en-GB"/>
        </w:rPr>
        <w:t>Do some choral repetition of selected sentences. Consider ‘delayed choral repetition’ where you wait about 5 seconds before giving a sign for the class to repeat.</w:t>
      </w:r>
    </w:p>
    <w:p w14:paraId="64D31DCE" w14:textId="76ACAB40" w:rsidR="00CE69B4" w:rsidRPr="005A1011" w:rsidRDefault="00CE69B4" w:rsidP="005A101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Cs/>
          <w:lang w:val="en-GB"/>
        </w:rPr>
      </w:pPr>
      <w:r w:rsidRPr="005A1011">
        <w:rPr>
          <w:rFonts w:ascii="Arial" w:hAnsi="Arial" w:cs="Arial"/>
          <w:bCs/>
          <w:lang w:val="en-GB"/>
        </w:rPr>
        <w:t>Give sentences in English for students to translate (hands up and/or ‘cold called’)</w:t>
      </w:r>
    </w:p>
    <w:p w14:paraId="0971932F" w14:textId="1B4E7051" w:rsidR="00CE69B4" w:rsidRPr="005A1011" w:rsidRDefault="00CE69B4" w:rsidP="005A101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Cs/>
          <w:lang w:val="en-GB"/>
        </w:rPr>
      </w:pPr>
      <w:r w:rsidRPr="005A1011">
        <w:rPr>
          <w:rFonts w:ascii="Arial" w:hAnsi="Arial" w:cs="Arial"/>
          <w:bCs/>
          <w:lang w:val="en-GB"/>
        </w:rPr>
        <w:t>‘Mind reading</w:t>
      </w:r>
      <w:r w:rsidR="00897692" w:rsidRPr="005A1011">
        <w:rPr>
          <w:rFonts w:ascii="Arial" w:hAnsi="Arial" w:cs="Arial"/>
          <w:bCs/>
          <w:lang w:val="en-GB"/>
        </w:rPr>
        <w:t xml:space="preserve">’. Think of a sentence from each row which students must guess. (You could indicate after each guess which </w:t>
      </w:r>
      <w:r w:rsidR="0067705E" w:rsidRPr="005A1011">
        <w:rPr>
          <w:rFonts w:ascii="Arial" w:hAnsi="Arial" w:cs="Arial"/>
          <w:bCs/>
          <w:lang w:val="en-GB"/>
        </w:rPr>
        <w:t>elements were right, or give hints with gestures, for example.)</w:t>
      </w:r>
    </w:p>
    <w:p w14:paraId="21E84DA9" w14:textId="569FEFB4" w:rsidR="009545F9" w:rsidRPr="005A1011" w:rsidRDefault="009545F9" w:rsidP="005A101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Cs/>
          <w:lang w:val="en-GB"/>
        </w:rPr>
      </w:pPr>
      <w:r w:rsidRPr="005A1011">
        <w:rPr>
          <w:rFonts w:ascii="Arial" w:hAnsi="Arial" w:cs="Arial"/>
          <w:bCs/>
          <w:lang w:val="en-GB"/>
        </w:rPr>
        <w:t>Students could then play the same guessing game in pairs.</w:t>
      </w:r>
    </w:p>
    <w:p w14:paraId="4B82E47B" w14:textId="27909E04" w:rsidR="009545F9" w:rsidRPr="005A1011" w:rsidRDefault="009545F9" w:rsidP="005A101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Cs/>
          <w:lang w:val="en-GB"/>
        </w:rPr>
      </w:pPr>
      <w:r w:rsidRPr="005A1011">
        <w:rPr>
          <w:rFonts w:ascii="Arial" w:hAnsi="Arial" w:cs="Arial"/>
          <w:bCs/>
          <w:lang w:val="en-GB"/>
        </w:rPr>
        <w:t xml:space="preserve">Tell students to secretly write down 5 </w:t>
      </w:r>
      <w:r w:rsidR="002103E8">
        <w:rPr>
          <w:rFonts w:ascii="Arial" w:hAnsi="Arial" w:cs="Arial"/>
          <w:bCs/>
          <w:lang w:val="en-GB"/>
        </w:rPr>
        <w:t>things</w:t>
      </w:r>
      <w:r w:rsidRPr="005A1011">
        <w:rPr>
          <w:rFonts w:ascii="Arial" w:hAnsi="Arial" w:cs="Arial"/>
          <w:bCs/>
          <w:lang w:val="en-GB"/>
        </w:rPr>
        <w:t xml:space="preserve"> they </w:t>
      </w:r>
      <w:r w:rsidR="0098437C">
        <w:rPr>
          <w:rFonts w:ascii="Arial" w:hAnsi="Arial" w:cs="Arial"/>
          <w:bCs/>
          <w:lang w:val="en-GB"/>
        </w:rPr>
        <w:t>do</w:t>
      </w:r>
      <w:r w:rsidRPr="005A1011">
        <w:rPr>
          <w:rFonts w:ascii="Arial" w:hAnsi="Arial" w:cs="Arial"/>
          <w:bCs/>
          <w:lang w:val="en-GB"/>
        </w:rPr>
        <w:t>. (They need not be true.) In pairs</w:t>
      </w:r>
      <w:r w:rsidR="000E1E30" w:rsidRPr="005A1011">
        <w:rPr>
          <w:rFonts w:ascii="Arial" w:hAnsi="Arial" w:cs="Arial"/>
          <w:bCs/>
          <w:lang w:val="en-GB"/>
        </w:rPr>
        <w:t xml:space="preserve">, each student asks yes/no questions to guess what their partner </w:t>
      </w:r>
      <w:r w:rsidR="0098437C">
        <w:rPr>
          <w:rFonts w:ascii="Arial" w:hAnsi="Arial" w:cs="Arial"/>
          <w:bCs/>
          <w:lang w:val="en-GB"/>
        </w:rPr>
        <w:t>will do</w:t>
      </w:r>
      <w:r w:rsidR="000E1E30" w:rsidRPr="005A1011">
        <w:rPr>
          <w:rFonts w:ascii="Arial" w:hAnsi="Arial" w:cs="Arial"/>
          <w:bCs/>
          <w:lang w:val="en-GB"/>
        </w:rPr>
        <w:t>.) The first to guess all five is the winner.</w:t>
      </w:r>
    </w:p>
    <w:p w14:paraId="1F16694F" w14:textId="3990D8E7" w:rsidR="00077E8F" w:rsidRPr="005A1011" w:rsidRDefault="00077E8F" w:rsidP="005A101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Cs/>
          <w:lang w:val="en-GB"/>
        </w:rPr>
      </w:pPr>
      <w:r w:rsidRPr="005A1011">
        <w:rPr>
          <w:rFonts w:ascii="Arial" w:hAnsi="Arial" w:cs="Arial"/>
          <w:bCs/>
          <w:lang w:val="en-GB"/>
        </w:rPr>
        <w:t xml:space="preserve">Students work individually, writing down a paragraph about what they </w:t>
      </w:r>
      <w:r w:rsidR="002103E8">
        <w:rPr>
          <w:rFonts w:ascii="Arial" w:hAnsi="Arial" w:cs="Arial"/>
          <w:bCs/>
          <w:lang w:val="en-GB"/>
        </w:rPr>
        <w:t>do</w:t>
      </w:r>
      <w:r w:rsidRPr="005A1011">
        <w:rPr>
          <w:rFonts w:ascii="Arial" w:hAnsi="Arial" w:cs="Arial"/>
          <w:bCs/>
          <w:lang w:val="en-GB"/>
        </w:rPr>
        <w:t>. Depending on your class’s skills they could do this by simple copying, using the gapped version of the SB (below)</w:t>
      </w:r>
      <w:r w:rsidR="003A133E" w:rsidRPr="005A1011">
        <w:rPr>
          <w:rFonts w:ascii="Arial" w:hAnsi="Arial" w:cs="Arial"/>
          <w:bCs/>
          <w:lang w:val="en-GB"/>
        </w:rPr>
        <w:t xml:space="preserve"> or from memory with no extra scaffolding. With some classes</w:t>
      </w:r>
      <w:r w:rsidR="00E306BC" w:rsidRPr="005A1011">
        <w:rPr>
          <w:rFonts w:ascii="Arial" w:hAnsi="Arial" w:cs="Arial"/>
          <w:bCs/>
          <w:lang w:val="en-GB"/>
        </w:rPr>
        <w:t xml:space="preserve">, ask students to add their own original </w:t>
      </w:r>
      <w:r w:rsidR="002103E8">
        <w:rPr>
          <w:rFonts w:ascii="Arial" w:hAnsi="Arial" w:cs="Arial"/>
          <w:bCs/>
          <w:lang w:val="en-GB"/>
        </w:rPr>
        <w:t>ideas</w:t>
      </w:r>
      <w:r w:rsidR="00E306BC" w:rsidRPr="005A1011">
        <w:rPr>
          <w:rFonts w:ascii="Arial" w:hAnsi="Arial" w:cs="Arial"/>
          <w:bCs/>
          <w:lang w:val="en-GB"/>
        </w:rPr>
        <w:t>. Move around to support individuals where needed.</w:t>
      </w:r>
    </w:p>
    <w:p w14:paraId="4EB9FC18" w14:textId="2146BCAD" w:rsidR="003A133E" w:rsidRPr="005A1011" w:rsidRDefault="003A133E" w:rsidP="005A101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Cs/>
          <w:lang w:val="en-GB"/>
        </w:rPr>
      </w:pPr>
      <w:r w:rsidRPr="005A1011">
        <w:rPr>
          <w:rFonts w:ascii="Arial" w:hAnsi="Arial" w:cs="Arial"/>
          <w:bCs/>
          <w:lang w:val="en-GB"/>
        </w:rPr>
        <w:t>Students read aloud their description to their partner and/or to the whole class if they are confident enough.</w:t>
      </w:r>
    </w:p>
    <w:p w14:paraId="596D09B9" w14:textId="103F9A5A" w:rsidR="00441167" w:rsidRPr="005A1011" w:rsidRDefault="00441167" w:rsidP="005A101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Cs/>
          <w:lang w:val="en-GB"/>
        </w:rPr>
      </w:pPr>
      <w:r w:rsidRPr="005A1011">
        <w:rPr>
          <w:rFonts w:ascii="Arial" w:hAnsi="Arial" w:cs="Arial"/>
          <w:bCs/>
          <w:lang w:val="en-GB"/>
        </w:rPr>
        <w:t xml:space="preserve">Tell the class what </w:t>
      </w:r>
      <w:r w:rsidR="002103E8">
        <w:rPr>
          <w:rFonts w:ascii="Arial" w:hAnsi="Arial" w:cs="Arial"/>
          <w:bCs/>
          <w:lang w:val="en-GB"/>
        </w:rPr>
        <w:t>you do</w:t>
      </w:r>
      <w:r w:rsidR="00BC0739" w:rsidRPr="005A1011">
        <w:rPr>
          <w:rFonts w:ascii="Arial" w:hAnsi="Arial" w:cs="Arial"/>
          <w:bCs/>
          <w:lang w:val="en-GB"/>
        </w:rPr>
        <w:t xml:space="preserve"> (about 30-45 seconds). </w:t>
      </w:r>
      <w:r w:rsidRPr="005A1011">
        <w:rPr>
          <w:rFonts w:ascii="Arial" w:hAnsi="Arial" w:cs="Arial"/>
          <w:bCs/>
          <w:lang w:val="en-GB"/>
        </w:rPr>
        <w:t>Students take notes in English</w:t>
      </w:r>
      <w:r w:rsidR="00BC0739" w:rsidRPr="005A1011">
        <w:rPr>
          <w:rFonts w:ascii="Arial" w:hAnsi="Arial" w:cs="Arial"/>
          <w:bCs/>
          <w:lang w:val="en-GB"/>
        </w:rPr>
        <w:t>. Then repeat a few sentences which may be true or false. Students use their notes to tell you if you previously said the activity or not.</w:t>
      </w:r>
    </w:p>
    <w:p w14:paraId="25451AC3" w14:textId="7E94F312" w:rsidR="00337563" w:rsidRPr="005A1011" w:rsidRDefault="00337563" w:rsidP="005A101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Cs/>
          <w:lang w:val="en-GB"/>
        </w:rPr>
      </w:pPr>
      <w:r w:rsidRPr="005A1011">
        <w:rPr>
          <w:rFonts w:ascii="Arial" w:hAnsi="Arial" w:cs="Arial"/>
          <w:bCs/>
          <w:lang w:val="en-GB"/>
        </w:rPr>
        <w:t>With all written texts hidden, ask the class what the</w:t>
      </w:r>
      <w:r w:rsidR="00C72F24">
        <w:rPr>
          <w:rFonts w:ascii="Arial" w:hAnsi="Arial" w:cs="Arial"/>
          <w:bCs/>
          <w:lang w:val="en-GB"/>
        </w:rPr>
        <w:t xml:space="preserve">y </w:t>
      </w:r>
      <w:r w:rsidR="0098437C">
        <w:rPr>
          <w:rFonts w:ascii="Arial" w:hAnsi="Arial" w:cs="Arial"/>
          <w:bCs/>
          <w:lang w:val="en-GB"/>
        </w:rPr>
        <w:t>will do</w:t>
      </w:r>
      <w:r w:rsidR="00C72F24">
        <w:rPr>
          <w:rFonts w:ascii="Arial" w:hAnsi="Arial" w:cs="Arial"/>
          <w:bCs/>
          <w:lang w:val="en-GB"/>
        </w:rPr>
        <w:t xml:space="preserve"> </w:t>
      </w:r>
      <w:r w:rsidR="004E2FA5">
        <w:rPr>
          <w:rFonts w:ascii="Arial" w:hAnsi="Arial" w:cs="Arial"/>
          <w:bCs/>
          <w:lang w:val="en-GB"/>
        </w:rPr>
        <w:t>on holiday</w:t>
      </w:r>
      <w:r w:rsidRPr="005A1011">
        <w:rPr>
          <w:rFonts w:ascii="Arial" w:hAnsi="Arial" w:cs="Arial"/>
          <w:bCs/>
          <w:lang w:val="en-GB"/>
        </w:rPr>
        <w:t>. Elicit oral or wr</w:t>
      </w:r>
      <w:r w:rsidR="00441167" w:rsidRPr="005A1011">
        <w:rPr>
          <w:rFonts w:ascii="Arial" w:hAnsi="Arial" w:cs="Arial"/>
          <w:bCs/>
          <w:lang w:val="en-GB"/>
        </w:rPr>
        <w:t>itten answers</w:t>
      </w:r>
      <w:r w:rsidR="00BC0739" w:rsidRPr="005A1011">
        <w:rPr>
          <w:rFonts w:ascii="Arial" w:hAnsi="Arial" w:cs="Arial"/>
          <w:bCs/>
          <w:lang w:val="en-GB"/>
        </w:rPr>
        <w:t xml:space="preserve"> (hands up or cold-called</w:t>
      </w:r>
      <w:r w:rsidR="00A268E9" w:rsidRPr="005A1011">
        <w:rPr>
          <w:rFonts w:ascii="Arial" w:hAnsi="Arial" w:cs="Arial"/>
          <w:bCs/>
          <w:lang w:val="en-GB"/>
        </w:rPr>
        <w:t>).</w:t>
      </w:r>
    </w:p>
    <w:p w14:paraId="49FF7621" w14:textId="40979251" w:rsidR="00A268E9" w:rsidRDefault="00A268E9" w:rsidP="005A101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Cs/>
          <w:lang w:val="en-GB"/>
        </w:rPr>
      </w:pPr>
      <w:r w:rsidRPr="005A1011">
        <w:rPr>
          <w:rFonts w:ascii="Arial" w:hAnsi="Arial" w:cs="Arial"/>
          <w:b/>
          <w:lang w:val="en-GB"/>
        </w:rPr>
        <w:t>Optional homework:</w:t>
      </w:r>
      <w:r w:rsidRPr="005A1011">
        <w:rPr>
          <w:rFonts w:ascii="Arial" w:hAnsi="Arial" w:cs="Arial"/>
          <w:bCs/>
          <w:lang w:val="en-GB"/>
        </w:rPr>
        <w:t xml:space="preserve"> students record</w:t>
      </w:r>
      <w:r w:rsidR="005A1011" w:rsidRPr="005A1011">
        <w:rPr>
          <w:rFonts w:ascii="Arial" w:hAnsi="Arial" w:cs="Arial"/>
          <w:bCs/>
          <w:lang w:val="en-GB"/>
        </w:rPr>
        <w:t xml:space="preserve"> and memorise a 1</w:t>
      </w:r>
      <w:r w:rsidR="005A1011">
        <w:rPr>
          <w:rFonts w:ascii="Arial" w:hAnsi="Arial" w:cs="Arial"/>
          <w:bCs/>
          <w:lang w:val="en-GB"/>
        </w:rPr>
        <w:t>-</w:t>
      </w:r>
      <w:r w:rsidR="005A1011" w:rsidRPr="005A1011">
        <w:rPr>
          <w:rFonts w:ascii="Arial" w:hAnsi="Arial" w:cs="Arial"/>
          <w:bCs/>
          <w:lang w:val="en-GB"/>
        </w:rPr>
        <w:t xml:space="preserve">minute talk about </w:t>
      </w:r>
      <w:r w:rsidR="00570B76">
        <w:rPr>
          <w:rFonts w:ascii="Arial" w:hAnsi="Arial" w:cs="Arial"/>
          <w:bCs/>
          <w:lang w:val="en-GB"/>
        </w:rPr>
        <w:t>how they protect the environment</w:t>
      </w:r>
      <w:r w:rsidR="005A1011" w:rsidRPr="005A1011">
        <w:rPr>
          <w:rFonts w:ascii="Arial" w:hAnsi="Arial" w:cs="Arial"/>
          <w:bCs/>
          <w:lang w:val="en-GB"/>
        </w:rPr>
        <w:t>.</w:t>
      </w:r>
    </w:p>
    <w:p w14:paraId="30EB569B" w14:textId="3443E77F" w:rsidR="005A1011" w:rsidRPr="0098437C" w:rsidRDefault="00200C6B" w:rsidP="0098437C">
      <w:pPr>
        <w:spacing w:line="36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You could add in elements of dictation or play games like Sentence Stealers</w:t>
      </w:r>
      <w:r w:rsidR="00F13E59">
        <w:rPr>
          <w:rFonts w:ascii="Arial" w:hAnsi="Arial" w:cs="Arial"/>
          <w:bCs/>
          <w:lang w:val="en-GB"/>
        </w:rPr>
        <w:t>, Sentence Chaos or simple info gap guessing games</w:t>
      </w:r>
      <w:r w:rsidR="00580D57">
        <w:rPr>
          <w:rFonts w:ascii="Arial" w:hAnsi="Arial" w:cs="Arial"/>
          <w:bCs/>
          <w:lang w:val="en-GB"/>
        </w:rPr>
        <w:t xml:space="preserve">. It’s a good chance to reinforce the usual climate messages (especially given the amount of </w:t>
      </w:r>
      <w:r w:rsidR="00E03F90">
        <w:rPr>
          <w:rFonts w:ascii="Arial" w:hAnsi="Arial" w:cs="Arial"/>
          <w:bCs/>
          <w:lang w:val="en-GB"/>
        </w:rPr>
        <w:t xml:space="preserve">uninformed or dishonest </w:t>
      </w:r>
      <w:r w:rsidR="00580D57">
        <w:rPr>
          <w:rFonts w:ascii="Arial" w:hAnsi="Arial" w:cs="Arial"/>
          <w:bCs/>
          <w:lang w:val="en-GB"/>
        </w:rPr>
        <w:t>denialis</w:t>
      </w:r>
      <w:r w:rsidR="00E03F90">
        <w:rPr>
          <w:rFonts w:ascii="Arial" w:hAnsi="Arial" w:cs="Arial"/>
          <w:bCs/>
          <w:lang w:val="en-GB"/>
        </w:rPr>
        <w:t>m we come across).</w:t>
      </w:r>
    </w:p>
    <w:tbl>
      <w:tblPr>
        <w:tblpPr w:leftFromText="180" w:rightFromText="180" w:vertAnchor="text" w:horzAnchor="margin" w:tblpX="562" w:tblpY="896"/>
        <w:tblW w:w="44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231"/>
        <w:gridCol w:w="2896"/>
        <w:gridCol w:w="1604"/>
        <w:gridCol w:w="3638"/>
      </w:tblGrid>
      <w:tr w:rsidR="005338CC" w:rsidRPr="00D6478A" w14:paraId="1D9FAF6A" w14:textId="77777777" w:rsidTr="00D76201">
        <w:trPr>
          <w:trHeight w:val="3596"/>
        </w:trPr>
        <w:tc>
          <w:tcPr>
            <w:tcW w:w="859" w:type="pct"/>
            <w:shd w:val="clear" w:color="auto" w:fill="EAF1DD"/>
          </w:tcPr>
          <w:p w14:paraId="2EFFA0D2" w14:textId="77777777" w:rsidR="000432E8" w:rsidRDefault="000432E8" w:rsidP="00D6478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25AE194E" w14:textId="77777777" w:rsidR="00D76201" w:rsidRPr="00580D57" w:rsidRDefault="00D76201" w:rsidP="00D7620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57B54BAA" w14:textId="77777777" w:rsidR="00D76201" w:rsidRPr="00580D57" w:rsidRDefault="00D76201" w:rsidP="00D7620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4ABB7C9C" w14:textId="230D7E5C" w:rsidR="00D76201" w:rsidRPr="00D76201" w:rsidRDefault="00D76201" w:rsidP="00D7620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</w:t>
            </w:r>
            <w:r w:rsidRPr="00D7620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 </w:t>
            </w:r>
            <w:r w:rsidRPr="00580D57"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</w:rPr>
              <w:t>recycle</w:t>
            </w:r>
          </w:p>
          <w:p w14:paraId="15A851D4" w14:textId="77777777" w:rsidR="00D76201" w:rsidRPr="00D76201" w:rsidRDefault="00D76201" w:rsidP="00D7620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76201">
              <w:rPr>
                <w:rFonts w:ascii="Arial" w:eastAsia="Calibri" w:hAnsi="Arial" w:cs="Arial"/>
                <w:sz w:val="24"/>
                <w:szCs w:val="24"/>
              </w:rPr>
              <w:t>(I recycle)</w:t>
            </w:r>
          </w:p>
          <w:p w14:paraId="7557EDBB" w14:textId="77777777" w:rsidR="00D76201" w:rsidRPr="00D76201" w:rsidRDefault="00D76201" w:rsidP="00D7620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9481638" w14:textId="77777777" w:rsidR="00D76201" w:rsidRPr="00D76201" w:rsidRDefault="00D76201" w:rsidP="00D7620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D8942C6" w14:textId="1A67664A" w:rsidR="00D76201" w:rsidRPr="00D76201" w:rsidRDefault="00D76201" w:rsidP="00D7620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</w:t>
            </w:r>
            <w:r w:rsidRPr="00D7620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 </w:t>
            </w:r>
            <w:r w:rsidRPr="00580D57"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</w:rPr>
              <w:t>réutilise</w:t>
            </w:r>
          </w:p>
          <w:p w14:paraId="45D39D5E" w14:textId="77777777" w:rsidR="00D76201" w:rsidRDefault="00D76201" w:rsidP="00D7620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D6478A">
              <w:rPr>
                <w:rFonts w:ascii="Arial" w:eastAsia="Calibri" w:hAnsi="Arial" w:cs="Arial"/>
                <w:sz w:val="24"/>
                <w:szCs w:val="24"/>
                <w:lang w:val="en-GB"/>
              </w:rPr>
              <w:t>(</w:t>
            </w: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I reuse</w:t>
            </w:r>
            <w:r w:rsidRPr="00D6478A">
              <w:rPr>
                <w:rFonts w:ascii="Arial" w:eastAsia="Calibri" w:hAnsi="Arial" w:cs="Arial"/>
                <w:sz w:val="24"/>
                <w:szCs w:val="24"/>
                <w:lang w:val="en-GB"/>
              </w:rPr>
              <w:t>)</w:t>
            </w:r>
          </w:p>
          <w:p w14:paraId="0E740A6E" w14:textId="77777777" w:rsidR="000432E8" w:rsidRDefault="000432E8" w:rsidP="00D6478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1DF6637B" w14:textId="77777777" w:rsidR="00D6478A" w:rsidRPr="00D6478A" w:rsidRDefault="00D6478A" w:rsidP="00D647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14:paraId="61015428" w14:textId="198E2838" w:rsidR="00D6478A" w:rsidRPr="00D6478A" w:rsidRDefault="00D6478A" w:rsidP="00D647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11" w:type="pct"/>
            <w:shd w:val="clear" w:color="auto" w:fill="DBE5F1"/>
          </w:tcPr>
          <w:p w14:paraId="2545F16F" w14:textId="77777777" w:rsidR="00D76201" w:rsidRDefault="00D76201" w:rsidP="00D6478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77C121F3" w14:textId="6CA03B6D" w:rsidR="00D76201" w:rsidRPr="00D76201" w:rsidRDefault="00A41E2B" w:rsidP="00D7620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</w:t>
            </w:r>
            <w:r w:rsidR="00D76201" w:rsidRPr="00D7620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ouvent</w:t>
            </w:r>
          </w:p>
          <w:p w14:paraId="47406F1F" w14:textId="77777777" w:rsidR="00D76201" w:rsidRPr="00D76201" w:rsidRDefault="00D76201" w:rsidP="00D7620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76201"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spellStart"/>
            <w:r w:rsidRPr="00D76201">
              <w:rPr>
                <w:rFonts w:ascii="Arial" w:eastAsia="Calibri" w:hAnsi="Arial" w:cs="Arial"/>
                <w:sz w:val="24"/>
                <w:szCs w:val="24"/>
              </w:rPr>
              <w:t>Often</w:t>
            </w:r>
            <w:proofErr w:type="spellEnd"/>
            <w:r w:rsidRPr="00D76201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0DF3DE3E" w14:textId="77777777" w:rsidR="00D76201" w:rsidRPr="00D76201" w:rsidRDefault="00D76201" w:rsidP="00D7620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FA1AC2A" w14:textId="67B53654" w:rsidR="00D76201" w:rsidRPr="00D76201" w:rsidRDefault="00A41E2B" w:rsidP="00D7620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q</w:t>
            </w:r>
            <w:r w:rsidR="00D76201" w:rsidRPr="00D7620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uelquefois</w:t>
            </w:r>
          </w:p>
          <w:p w14:paraId="5856B793" w14:textId="77777777" w:rsidR="00D76201" w:rsidRPr="00D76201" w:rsidRDefault="00D76201" w:rsidP="00D7620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76201"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spellStart"/>
            <w:r w:rsidRPr="00D76201">
              <w:rPr>
                <w:rFonts w:ascii="Arial" w:eastAsia="Calibri" w:hAnsi="Arial" w:cs="Arial"/>
                <w:sz w:val="24"/>
                <w:szCs w:val="24"/>
              </w:rPr>
              <w:t>Sometimes</w:t>
            </w:r>
            <w:proofErr w:type="spellEnd"/>
            <w:r w:rsidRPr="00D76201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11CD66F6" w14:textId="77777777" w:rsidR="00D76201" w:rsidRPr="00D76201" w:rsidRDefault="00D76201" w:rsidP="00D7620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FF395B4" w14:textId="3A8DA5B0" w:rsidR="00D76201" w:rsidRPr="00D76201" w:rsidRDefault="00A41E2B" w:rsidP="00D7620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</w:t>
            </w:r>
            <w:r w:rsidR="00D76201" w:rsidRPr="00D7620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ccasionellement</w:t>
            </w:r>
            <w:proofErr w:type="spellEnd"/>
          </w:p>
          <w:p w14:paraId="0EC2E5EC" w14:textId="77777777" w:rsidR="00D76201" w:rsidRPr="00D76201" w:rsidRDefault="00D76201" w:rsidP="00D7620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76201"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spellStart"/>
            <w:r w:rsidRPr="00D76201">
              <w:rPr>
                <w:rFonts w:ascii="Arial" w:eastAsia="Calibri" w:hAnsi="Arial" w:cs="Arial"/>
                <w:sz w:val="24"/>
                <w:szCs w:val="24"/>
              </w:rPr>
              <w:t>Occasionally</w:t>
            </w:r>
            <w:proofErr w:type="spellEnd"/>
            <w:r w:rsidRPr="00D76201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05FADC21" w14:textId="77777777" w:rsidR="00D76201" w:rsidRDefault="00D76201" w:rsidP="00D6478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C203BE4" w14:textId="70BFD348" w:rsidR="00D76201" w:rsidRPr="00D76201" w:rsidRDefault="00A41E2B" w:rsidP="00D6478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</w:t>
            </w:r>
            <w:r w:rsidR="00D7620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oujours </w:t>
            </w:r>
            <w:r w:rsidR="00D76201" w:rsidRPr="00D76201"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spellStart"/>
            <w:r w:rsidR="00D76201" w:rsidRPr="00D76201">
              <w:rPr>
                <w:rFonts w:ascii="Arial" w:eastAsia="Calibri" w:hAnsi="Arial" w:cs="Arial"/>
                <w:sz w:val="24"/>
                <w:szCs w:val="24"/>
              </w:rPr>
              <w:t>always</w:t>
            </w:r>
            <w:proofErr w:type="spellEnd"/>
            <w:r w:rsidR="00D76201" w:rsidRPr="00D76201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1B4B3E2E" w14:textId="77777777" w:rsidR="00D76201" w:rsidRPr="00D76201" w:rsidRDefault="00D76201" w:rsidP="00D6478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4B1666B" w14:textId="77777777" w:rsidR="00CC3B37" w:rsidRPr="00D76201" w:rsidRDefault="00CC3B37" w:rsidP="00D647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1F2AFDA" w14:textId="77777777" w:rsidR="00D6478A" w:rsidRPr="00D76201" w:rsidRDefault="00D6478A" w:rsidP="00043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B6DDE8"/>
          </w:tcPr>
          <w:p w14:paraId="79C6347E" w14:textId="05C2F318" w:rsidR="00D6478A" w:rsidRPr="00D6478A" w:rsidRDefault="00CC3B37" w:rsidP="00D6478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 verre</w:t>
            </w:r>
          </w:p>
          <w:p w14:paraId="43D8B9EA" w14:textId="63220DCF" w:rsidR="00D6478A" w:rsidRPr="00D6478A" w:rsidRDefault="00D6478A" w:rsidP="00D647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6478A"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="00CC3B37">
              <w:rPr>
                <w:rFonts w:ascii="Arial" w:eastAsia="Calibri" w:hAnsi="Arial" w:cs="Arial"/>
                <w:sz w:val="24"/>
                <w:szCs w:val="24"/>
              </w:rPr>
              <w:t>glass</w:t>
            </w:r>
            <w:r w:rsidRPr="00D6478A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6C610E76" w14:textId="77777777" w:rsidR="00D6478A" w:rsidRPr="00D6478A" w:rsidRDefault="00D6478A" w:rsidP="00D647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274B781" w14:textId="66FF1E78" w:rsidR="00D6478A" w:rsidRPr="00D6478A" w:rsidRDefault="005338CC" w:rsidP="00D6478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</w:t>
            </w:r>
            <w:r w:rsidR="00CC3B3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es bouteilles</w:t>
            </w:r>
          </w:p>
          <w:p w14:paraId="32B0CCC5" w14:textId="6729BEB1" w:rsidR="00D6478A" w:rsidRPr="00CC3B37" w:rsidRDefault="00D6478A" w:rsidP="00D647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C3B37"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spellStart"/>
            <w:r w:rsidR="00CC3B37">
              <w:rPr>
                <w:rFonts w:ascii="Arial" w:eastAsia="Calibri" w:hAnsi="Arial" w:cs="Arial"/>
                <w:sz w:val="24"/>
                <w:szCs w:val="24"/>
              </w:rPr>
              <w:t>bottl</w:t>
            </w:r>
            <w:r w:rsidR="005338CC">
              <w:rPr>
                <w:rFonts w:ascii="Arial" w:eastAsia="Calibri" w:hAnsi="Arial" w:cs="Arial"/>
                <w:sz w:val="24"/>
                <w:szCs w:val="24"/>
              </w:rPr>
              <w:t>es</w:t>
            </w:r>
            <w:proofErr w:type="spellEnd"/>
            <w:r w:rsidRPr="00CC3B37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43AC738A" w14:textId="77777777" w:rsidR="00D6478A" w:rsidRPr="00CC3B37" w:rsidRDefault="00D6478A" w:rsidP="00D647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F13CB03" w14:textId="0B836FE9" w:rsidR="00D6478A" w:rsidRDefault="005338CC" w:rsidP="00D647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les boîtes en métal </w:t>
            </w:r>
            <w:r w:rsidRPr="005338CC"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metal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8CC">
              <w:rPr>
                <w:rFonts w:ascii="Arial" w:eastAsia="Calibri" w:hAnsi="Arial" w:cs="Arial"/>
                <w:sz w:val="24"/>
                <w:szCs w:val="24"/>
              </w:rPr>
              <w:t>cans)</w:t>
            </w:r>
          </w:p>
          <w:p w14:paraId="2E3087CC" w14:textId="77777777" w:rsidR="005338CC" w:rsidRDefault="005338CC" w:rsidP="00D647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856EB39" w14:textId="77509312" w:rsidR="005338CC" w:rsidRDefault="005338CC" w:rsidP="00D647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8C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 plastique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(plastic)</w:t>
            </w:r>
          </w:p>
          <w:p w14:paraId="1B3BC966" w14:textId="77777777" w:rsidR="005338CC" w:rsidRDefault="005338CC" w:rsidP="00D647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84BAD1B" w14:textId="560616B9" w:rsidR="005338CC" w:rsidRPr="005338CC" w:rsidRDefault="005338CC" w:rsidP="00D6478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338C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les vêtements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clothes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255FFF58" w14:textId="77777777" w:rsidR="00D6478A" w:rsidRPr="00D6478A" w:rsidRDefault="00D6478A" w:rsidP="00D647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FBD4B4"/>
          </w:tcPr>
          <w:p w14:paraId="6ED390DB" w14:textId="77777777" w:rsidR="00D6478A" w:rsidRPr="00D6478A" w:rsidRDefault="00D6478A" w:rsidP="00D647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52EC3E3" w14:textId="77777777" w:rsidR="000432E8" w:rsidRDefault="000432E8" w:rsidP="00D6478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57EBDE89" w14:textId="77777777" w:rsidR="000432E8" w:rsidRDefault="000432E8" w:rsidP="00D6478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3BC10F4E" w14:textId="77777777" w:rsidR="000432E8" w:rsidRDefault="000432E8" w:rsidP="00D6478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39ABC9D5" w14:textId="77777777" w:rsidR="000432E8" w:rsidRDefault="000432E8" w:rsidP="00D6478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198DA853" w14:textId="77777777" w:rsidR="00D76201" w:rsidRDefault="00D76201" w:rsidP="00D6478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623C950A" w14:textId="71B4C23B" w:rsidR="00111E0C" w:rsidRDefault="00D76201" w:rsidP="00D6478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 xml:space="preserve">et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j</w:t>
            </w:r>
            <w:r w:rsidR="00111E0C" w:rsidRPr="00111E0C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’utilise</w:t>
            </w:r>
            <w:proofErr w:type="spellEnd"/>
            <w:r w:rsidR="00111E0C" w:rsidRPr="00111E0C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5BFF5177" w14:textId="6081C40D" w:rsidR="00D6478A" w:rsidRPr="00D6478A" w:rsidRDefault="00111E0C" w:rsidP="00D647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(</w:t>
            </w:r>
            <w:r w:rsidR="00D7620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and </w:t>
            </w: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I use)</w:t>
            </w:r>
          </w:p>
        </w:tc>
        <w:tc>
          <w:tcPr>
            <w:tcW w:w="1479" w:type="pct"/>
            <w:shd w:val="clear" w:color="auto" w:fill="EEECE1"/>
          </w:tcPr>
          <w:p w14:paraId="3BB4DDD1" w14:textId="77777777" w:rsidR="00111E0C" w:rsidRDefault="00480DC9" w:rsidP="00111E0C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80D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</w:t>
            </w:r>
            <w:r w:rsidR="00111E0C" w:rsidRPr="00480D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es piles rec</w:t>
            </w:r>
            <w:r w:rsidRPr="00480D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hargeable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s </w:t>
            </w:r>
            <w:r w:rsidRPr="00480DC9">
              <w:rPr>
                <w:rFonts w:ascii="Arial" w:eastAsia="Calibri" w:hAnsi="Arial" w:cs="Arial"/>
                <w:sz w:val="24"/>
                <w:szCs w:val="24"/>
              </w:rPr>
              <w:t>(recha</w:t>
            </w:r>
            <w:r>
              <w:rPr>
                <w:rFonts w:ascii="Arial" w:eastAsia="Calibri" w:hAnsi="Arial" w:cs="Arial"/>
                <w:sz w:val="24"/>
                <w:szCs w:val="24"/>
              </w:rPr>
              <w:t>r</w:t>
            </w:r>
            <w:r w:rsidRPr="00480DC9">
              <w:rPr>
                <w:rFonts w:ascii="Arial" w:eastAsia="Calibri" w:hAnsi="Arial" w:cs="Arial"/>
                <w:sz w:val="24"/>
                <w:szCs w:val="24"/>
              </w:rPr>
              <w:t>geable b</w:t>
            </w:r>
            <w:r>
              <w:rPr>
                <w:rFonts w:ascii="Arial" w:eastAsia="Calibri" w:hAnsi="Arial" w:cs="Arial"/>
                <w:sz w:val="24"/>
                <w:szCs w:val="24"/>
              </w:rPr>
              <w:t>atteries)</w:t>
            </w:r>
          </w:p>
          <w:p w14:paraId="52160825" w14:textId="77777777" w:rsidR="00480DC9" w:rsidRDefault="00480DC9" w:rsidP="00111E0C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29817C3" w14:textId="77777777" w:rsidR="00480DC9" w:rsidRDefault="00480DC9" w:rsidP="00111E0C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32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les produits </w:t>
            </w:r>
            <w:r w:rsidR="000432E8" w:rsidRPr="000432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durables</w:t>
            </w:r>
            <w:r w:rsidR="000432E8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proofErr w:type="spellStart"/>
            <w:r w:rsidR="000432E8">
              <w:rPr>
                <w:rFonts w:ascii="Arial" w:eastAsia="Calibri" w:hAnsi="Arial" w:cs="Arial"/>
                <w:sz w:val="24"/>
                <w:szCs w:val="24"/>
              </w:rPr>
              <w:t>sustainable</w:t>
            </w:r>
            <w:proofErr w:type="spellEnd"/>
            <w:r w:rsidR="000432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0432E8">
              <w:rPr>
                <w:rFonts w:ascii="Arial" w:eastAsia="Calibri" w:hAnsi="Arial" w:cs="Arial"/>
                <w:sz w:val="24"/>
                <w:szCs w:val="24"/>
              </w:rPr>
              <w:t>products</w:t>
            </w:r>
            <w:proofErr w:type="spellEnd"/>
            <w:r w:rsidR="000432E8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3CEEE98A" w14:textId="77777777" w:rsidR="000432E8" w:rsidRDefault="000432E8" w:rsidP="00111E0C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87E574D" w14:textId="77777777" w:rsidR="000432E8" w:rsidRPr="000432E8" w:rsidRDefault="000432E8" w:rsidP="00111E0C">
            <w:pPr>
              <w:spacing w:after="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432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les transports collectifs</w:t>
            </w:r>
          </w:p>
          <w:p w14:paraId="535246AB" w14:textId="77777777" w:rsidR="000432E8" w:rsidRDefault="000432E8" w:rsidP="00111E0C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(public transport)</w:t>
            </w:r>
          </w:p>
          <w:p w14:paraId="107CE4A6" w14:textId="77777777" w:rsidR="00D76201" w:rsidRDefault="00D76201" w:rsidP="00111E0C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9A7F739" w14:textId="4DECB02D" w:rsidR="00D76201" w:rsidRPr="00D76201" w:rsidRDefault="00D76201" w:rsidP="00111E0C">
            <w:pPr>
              <w:spacing w:after="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7620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le papier recyclé </w:t>
            </w:r>
          </w:p>
          <w:p w14:paraId="5E6D2E8D" w14:textId="34FC99E0" w:rsidR="00D76201" w:rsidRPr="00480DC9" w:rsidRDefault="00D76201" w:rsidP="00111E0C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recycled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paper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</w:tr>
      <w:tr w:rsidR="00D76201" w:rsidRPr="0098437C" w14:paraId="7BEFD314" w14:textId="77777777" w:rsidTr="00D76201">
        <w:trPr>
          <w:trHeight w:val="3595"/>
        </w:trPr>
        <w:tc>
          <w:tcPr>
            <w:tcW w:w="859" w:type="pct"/>
            <w:shd w:val="clear" w:color="auto" w:fill="DDD9C3"/>
          </w:tcPr>
          <w:p w14:paraId="12194755" w14:textId="77777777" w:rsidR="00D6478A" w:rsidRPr="0098437C" w:rsidRDefault="00D6478A" w:rsidP="00D6478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ED248D7" w14:textId="77777777" w:rsidR="00D6478A" w:rsidRPr="0098437C" w:rsidRDefault="00D6478A" w:rsidP="00D6478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6779F63" w14:textId="77777777" w:rsidR="00152CBF" w:rsidRPr="00D76201" w:rsidRDefault="00152CBF" w:rsidP="00D6478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54C4CB2" w14:textId="062A439A" w:rsidR="000432E8" w:rsidRPr="000432E8" w:rsidRDefault="000432E8" w:rsidP="00D6478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  <w:r w:rsidRPr="000432E8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Je</w:t>
            </w:r>
            <w:r w:rsidRPr="00580D57"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80D57"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  <w:lang w:val="en-GB"/>
              </w:rPr>
              <w:t>réduis</w:t>
            </w:r>
            <w:proofErr w:type="spellEnd"/>
            <w:r w:rsidRPr="000432E8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3384E107" w14:textId="0A41B1BD" w:rsidR="00D6478A" w:rsidRDefault="000432E8" w:rsidP="00D647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(I reduce)</w:t>
            </w:r>
          </w:p>
          <w:p w14:paraId="686ADE8D" w14:textId="77777777" w:rsidR="000432E8" w:rsidRDefault="000432E8" w:rsidP="00D647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14:paraId="565CA331" w14:textId="33FCF4A2" w:rsidR="000432E8" w:rsidRPr="000432E8" w:rsidRDefault="000432E8" w:rsidP="00D647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32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Je ne gaspille pas</w:t>
            </w:r>
            <w:r w:rsidRPr="000432E8">
              <w:rPr>
                <w:rFonts w:ascii="Arial" w:eastAsia="Calibri" w:hAnsi="Arial" w:cs="Arial"/>
                <w:sz w:val="24"/>
                <w:szCs w:val="24"/>
              </w:rPr>
              <w:t xml:space="preserve"> (I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don’t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waste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2096" w:type="pct"/>
            <w:gridSpan w:val="2"/>
            <w:shd w:val="clear" w:color="auto" w:fill="D9D9D9"/>
          </w:tcPr>
          <w:p w14:paraId="3AED67D1" w14:textId="77777777" w:rsidR="00D6478A" w:rsidRPr="000432E8" w:rsidRDefault="00D6478A" w:rsidP="00D647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0B48EAC" w14:textId="7216019C" w:rsidR="00D6478A" w:rsidRPr="00D6478A" w:rsidRDefault="000432E8" w:rsidP="00D6478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l’électricité et le gaz</w:t>
            </w:r>
          </w:p>
          <w:p w14:paraId="69D23CD7" w14:textId="61A14A90" w:rsidR="00D6478A" w:rsidRDefault="00D6478A" w:rsidP="00D647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6478A"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spellStart"/>
            <w:r w:rsidR="000432E8">
              <w:rPr>
                <w:rFonts w:ascii="Arial" w:eastAsia="Calibri" w:hAnsi="Arial" w:cs="Arial"/>
                <w:sz w:val="24"/>
                <w:szCs w:val="24"/>
              </w:rPr>
              <w:t>electricity</w:t>
            </w:r>
            <w:proofErr w:type="spellEnd"/>
            <w:r w:rsidR="000432E8">
              <w:rPr>
                <w:rFonts w:ascii="Arial" w:eastAsia="Calibri" w:hAnsi="Arial" w:cs="Arial"/>
                <w:sz w:val="24"/>
                <w:szCs w:val="24"/>
              </w:rPr>
              <w:t xml:space="preserve"> and </w:t>
            </w:r>
            <w:proofErr w:type="spellStart"/>
            <w:r w:rsidR="000432E8">
              <w:rPr>
                <w:rFonts w:ascii="Arial" w:eastAsia="Calibri" w:hAnsi="Arial" w:cs="Arial"/>
                <w:sz w:val="24"/>
                <w:szCs w:val="24"/>
              </w:rPr>
              <w:t>gas</w:t>
            </w:r>
            <w:proofErr w:type="spellEnd"/>
            <w:r w:rsidRPr="00D6478A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798B9CDF" w14:textId="77777777" w:rsidR="000432E8" w:rsidRDefault="000432E8" w:rsidP="00D647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41BE509" w14:textId="57BB0988" w:rsidR="000432E8" w:rsidRPr="00152CBF" w:rsidRDefault="00152CBF" w:rsidP="00D6478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52CB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</w:t>
            </w:r>
            <w:r w:rsidR="000432E8" w:rsidRPr="00152CB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 consommation d</w:t>
            </w:r>
            <w:r w:rsidRPr="00152CB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’énergie</w:t>
            </w:r>
          </w:p>
          <w:p w14:paraId="48458628" w14:textId="4FF8BF9F" w:rsidR="00152CBF" w:rsidRPr="00D6478A" w:rsidRDefault="00152CBF" w:rsidP="00D647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my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energy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consumption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4174F493" w14:textId="77777777" w:rsidR="00D6478A" w:rsidRPr="00D6478A" w:rsidRDefault="00D6478A" w:rsidP="00D647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B1164DC" w14:textId="39A986E9" w:rsidR="00D6478A" w:rsidRPr="000432E8" w:rsidRDefault="000432E8" w:rsidP="00D6478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la nourriture </w:t>
            </w:r>
            <w:r w:rsidRPr="000432E8"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spellStart"/>
            <w:r w:rsidRPr="000432E8">
              <w:rPr>
                <w:rFonts w:ascii="Arial" w:eastAsia="Calibri" w:hAnsi="Arial" w:cs="Arial"/>
                <w:sz w:val="24"/>
                <w:szCs w:val="24"/>
              </w:rPr>
              <w:t>food</w:t>
            </w:r>
            <w:proofErr w:type="spellEnd"/>
            <w:r w:rsidRPr="000432E8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15573E91" w14:textId="77777777" w:rsidR="00D6478A" w:rsidRPr="00D6478A" w:rsidRDefault="00D6478A" w:rsidP="00D647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EAFD387" w14:textId="7A9CC9AE" w:rsidR="00D76201" w:rsidRDefault="00D76201" w:rsidP="00D7620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proofErr w:type="spellStart"/>
            <w:r w:rsidRPr="00D76201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l’énergie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(energy)</w:t>
            </w:r>
          </w:p>
          <w:p w14:paraId="1311030A" w14:textId="77777777" w:rsidR="00580D57" w:rsidRDefault="00580D57" w:rsidP="00D7620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14:paraId="52FB7C33" w14:textId="0416535B" w:rsidR="00580D57" w:rsidRPr="00580D57" w:rsidRDefault="00580D57" w:rsidP="00D7620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mes voyages en avion</w:t>
            </w:r>
            <w:r w:rsidRPr="00580D57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proofErr w:type="spellStart"/>
            <w:r w:rsidRPr="00580D57">
              <w:rPr>
                <w:rFonts w:ascii="Arial" w:eastAsia="Calibri" w:hAnsi="Arial" w:cs="Arial"/>
                <w:sz w:val="24"/>
                <w:szCs w:val="24"/>
              </w:rPr>
              <w:t>m</w:t>
            </w:r>
            <w:r>
              <w:rPr>
                <w:rFonts w:ascii="Arial" w:eastAsia="Calibri" w:hAnsi="Arial" w:cs="Arial"/>
                <w:sz w:val="24"/>
                <w:szCs w:val="24"/>
              </w:rPr>
              <w:t>y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flights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75CC2F2B" w14:textId="18367A3B" w:rsidR="00D6478A" w:rsidRPr="00580D57" w:rsidRDefault="00D6478A" w:rsidP="00D647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E5B8B7"/>
          </w:tcPr>
          <w:p w14:paraId="353A8B1E" w14:textId="77777777" w:rsidR="00D6478A" w:rsidRPr="00D6478A" w:rsidRDefault="00D6478A" w:rsidP="00D647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8F8CFA0" w14:textId="77777777" w:rsidR="00B5291D" w:rsidRDefault="00B5291D" w:rsidP="00D6478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ACA5225" w14:textId="77777777" w:rsidR="00B5291D" w:rsidRDefault="00B5291D" w:rsidP="00D6478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D1B8680" w14:textId="6C41FE6B" w:rsidR="00D6478A" w:rsidRDefault="00D76201" w:rsidP="00D6478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et je fais un effort pour comprendre</w:t>
            </w:r>
          </w:p>
          <w:p w14:paraId="1CF703B6" w14:textId="389DA826" w:rsidR="00D76201" w:rsidRPr="00D76201" w:rsidRDefault="00D76201" w:rsidP="00D647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D76201">
              <w:rPr>
                <w:rFonts w:ascii="Arial" w:eastAsia="Calibri" w:hAnsi="Arial" w:cs="Arial"/>
                <w:sz w:val="24"/>
                <w:szCs w:val="24"/>
                <w:lang w:val="en-GB"/>
              </w:rPr>
              <w:t>(I make an effort t</w:t>
            </w: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o understand)</w:t>
            </w:r>
          </w:p>
          <w:p w14:paraId="5403D85B" w14:textId="77777777" w:rsidR="00D6478A" w:rsidRPr="00D76201" w:rsidRDefault="00D6478A" w:rsidP="00D647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79" w:type="pct"/>
            <w:shd w:val="clear" w:color="auto" w:fill="FDE9D9"/>
          </w:tcPr>
          <w:p w14:paraId="328FFEA4" w14:textId="2E862101" w:rsidR="00D76201" w:rsidRDefault="00D76201" w:rsidP="00D7620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la crise climatique </w:t>
            </w:r>
            <w:r w:rsidRPr="00D76201">
              <w:rPr>
                <w:rFonts w:ascii="Arial" w:eastAsia="Calibri" w:hAnsi="Arial" w:cs="Arial"/>
                <w:sz w:val="24"/>
                <w:szCs w:val="24"/>
              </w:rPr>
              <w:t xml:space="preserve">(the </w:t>
            </w:r>
            <w:proofErr w:type="spellStart"/>
            <w:r w:rsidRPr="00D76201">
              <w:rPr>
                <w:rFonts w:ascii="Arial" w:eastAsia="Calibri" w:hAnsi="Arial" w:cs="Arial"/>
                <w:sz w:val="24"/>
                <w:szCs w:val="24"/>
              </w:rPr>
              <w:t>climate</w:t>
            </w:r>
            <w:proofErr w:type="spellEnd"/>
            <w:r w:rsidRPr="00D7620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D76201">
              <w:rPr>
                <w:rFonts w:ascii="Arial" w:eastAsia="Calibri" w:hAnsi="Arial" w:cs="Arial"/>
                <w:sz w:val="24"/>
                <w:szCs w:val="24"/>
              </w:rPr>
              <w:t>crisis</w:t>
            </w:r>
            <w:proofErr w:type="spellEnd"/>
            <w:r w:rsidRPr="00D76201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6146BEC5" w14:textId="77777777" w:rsidR="00D76201" w:rsidRDefault="00D76201" w:rsidP="00D7620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0EA92C4" w14:textId="13BAC623" w:rsidR="00D76201" w:rsidRDefault="00D76201" w:rsidP="00D7620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7620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les causes de la pollution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(the causes of pollution)</w:t>
            </w:r>
          </w:p>
          <w:p w14:paraId="36FF41F9" w14:textId="77777777" w:rsidR="00D76201" w:rsidRDefault="00D76201" w:rsidP="00D7620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D901052" w14:textId="7800C966" w:rsidR="00D76201" w:rsidRDefault="00D76201" w:rsidP="00D7620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41E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 réchauffement de la plan</w:t>
            </w:r>
            <w:r w:rsidR="00A41E2B" w:rsidRPr="00A41E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ète</w:t>
            </w:r>
            <w:r w:rsidR="00A41E2B">
              <w:rPr>
                <w:rFonts w:ascii="Arial" w:eastAsia="Calibri" w:hAnsi="Arial" w:cs="Arial"/>
                <w:sz w:val="24"/>
                <w:szCs w:val="24"/>
              </w:rPr>
              <w:t xml:space="preserve"> (global </w:t>
            </w:r>
            <w:proofErr w:type="spellStart"/>
            <w:r w:rsidR="00A41E2B">
              <w:rPr>
                <w:rFonts w:ascii="Arial" w:eastAsia="Calibri" w:hAnsi="Arial" w:cs="Arial"/>
                <w:sz w:val="24"/>
                <w:szCs w:val="24"/>
              </w:rPr>
              <w:t>heating</w:t>
            </w:r>
            <w:proofErr w:type="spellEnd"/>
            <w:r w:rsidR="00A41E2B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62819F4F" w14:textId="77777777" w:rsidR="00B5291D" w:rsidRDefault="00B5291D" w:rsidP="00D7620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40FC470" w14:textId="76F82489" w:rsidR="00D6478A" w:rsidRPr="00580D57" w:rsidRDefault="00B5291D" w:rsidP="00D6478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la pollution de</w:t>
            </w:r>
            <w:r w:rsidR="00580D57" w:rsidRPr="00580D5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l’air, des océans et des cours d’eau</w:t>
            </w:r>
            <w:r w:rsidR="00580D57">
              <w:rPr>
                <w:rFonts w:ascii="Arial" w:eastAsia="Calibri" w:hAnsi="Arial" w:cs="Arial"/>
                <w:sz w:val="24"/>
                <w:szCs w:val="24"/>
              </w:rPr>
              <w:t xml:space="preserve"> (the pollution of the air, </w:t>
            </w:r>
            <w:proofErr w:type="spellStart"/>
            <w:r w:rsidR="00580D57">
              <w:rPr>
                <w:rFonts w:ascii="Arial" w:eastAsia="Calibri" w:hAnsi="Arial" w:cs="Arial"/>
                <w:sz w:val="24"/>
                <w:szCs w:val="24"/>
              </w:rPr>
              <w:t>oceans</w:t>
            </w:r>
            <w:proofErr w:type="spellEnd"/>
            <w:r w:rsidR="00580D57">
              <w:rPr>
                <w:rFonts w:ascii="Arial" w:eastAsia="Calibri" w:hAnsi="Arial" w:cs="Arial"/>
                <w:sz w:val="24"/>
                <w:szCs w:val="24"/>
              </w:rPr>
              <w:t xml:space="preserve"> and </w:t>
            </w:r>
            <w:proofErr w:type="spellStart"/>
            <w:r w:rsidR="00580D57">
              <w:rPr>
                <w:rFonts w:ascii="Arial" w:eastAsia="Calibri" w:hAnsi="Arial" w:cs="Arial"/>
                <w:sz w:val="24"/>
                <w:szCs w:val="24"/>
              </w:rPr>
              <w:t>waterways</w:t>
            </w:r>
            <w:proofErr w:type="spellEnd"/>
            <w:r w:rsidR="00580D57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</w:tr>
    </w:tbl>
    <w:p w14:paraId="1CF0C929" w14:textId="77777777" w:rsidR="00B74429" w:rsidRPr="00070973" w:rsidRDefault="00B74429" w:rsidP="00BF44C6">
      <w:pPr>
        <w:rPr>
          <w:rFonts w:ascii="Arial" w:hAnsi="Arial" w:cs="Arial"/>
          <w:b/>
        </w:rPr>
      </w:pPr>
    </w:p>
    <w:p w14:paraId="3979A799" w14:textId="77777777" w:rsidR="00E34347" w:rsidRPr="00070973" w:rsidRDefault="00E34347" w:rsidP="00BF44C6">
      <w:pPr>
        <w:rPr>
          <w:rFonts w:ascii="Arial" w:hAnsi="Arial" w:cs="Arial"/>
          <w:b/>
        </w:rPr>
      </w:pPr>
    </w:p>
    <w:p w14:paraId="4F99EB53" w14:textId="77777777" w:rsidR="002C2E12" w:rsidRPr="00070973" w:rsidRDefault="002C2E12"/>
    <w:p w14:paraId="70038EEE" w14:textId="77777777" w:rsidR="00D6478A" w:rsidRPr="00070973" w:rsidRDefault="00D6478A"/>
    <w:p w14:paraId="3823DD5A" w14:textId="77777777" w:rsidR="00D6478A" w:rsidRPr="00070973" w:rsidRDefault="00D6478A"/>
    <w:p w14:paraId="4DBF7CD4" w14:textId="77777777" w:rsidR="00D6478A" w:rsidRPr="00070973" w:rsidRDefault="00D6478A"/>
    <w:p w14:paraId="098470AC" w14:textId="77777777" w:rsidR="00D6478A" w:rsidRPr="00070973" w:rsidRDefault="00D6478A"/>
    <w:p w14:paraId="7D467A1D" w14:textId="77777777" w:rsidR="00D6478A" w:rsidRPr="00070973" w:rsidRDefault="00D6478A"/>
    <w:p w14:paraId="6E248406" w14:textId="77777777" w:rsidR="00D6478A" w:rsidRPr="00070973" w:rsidRDefault="00D6478A"/>
    <w:p w14:paraId="67750113" w14:textId="77777777" w:rsidR="00D6478A" w:rsidRPr="00070973" w:rsidRDefault="00D6478A"/>
    <w:p w14:paraId="21734BB9" w14:textId="77777777" w:rsidR="00D6478A" w:rsidRPr="00070973" w:rsidRDefault="00D6478A"/>
    <w:p w14:paraId="5016867F" w14:textId="77777777" w:rsidR="00D6478A" w:rsidRPr="00070973" w:rsidRDefault="00D6478A"/>
    <w:p w14:paraId="2D0F63E6" w14:textId="77777777" w:rsidR="00D6478A" w:rsidRPr="00070973" w:rsidRDefault="00D6478A"/>
    <w:p w14:paraId="1B52FE4E" w14:textId="77777777" w:rsidR="00D6478A" w:rsidRPr="00070973" w:rsidRDefault="00D6478A"/>
    <w:p w14:paraId="50DBDA88" w14:textId="77777777" w:rsidR="00D6478A" w:rsidRPr="00070973" w:rsidRDefault="00D6478A"/>
    <w:p w14:paraId="57893AE9" w14:textId="77777777" w:rsidR="00D6478A" w:rsidRPr="00070973" w:rsidRDefault="00D6478A"/>
    <w:p w14:paraId="65BA26D8" w14:textId="77777777" w:rsidR="00D6478A" w:rsidRPr="00070973" w:rsidRDefault="00D6478A"/>
    <w:p w14:paraId="590BAADC" w14:textId="77777777" w:rsidR="00D6478A" w:rsidRPr="00070973" w:rsidRDefault="00D6478A"/>
    <w:p w14:paraId="26F4F531" w14:textId="77777777" w:rsidR="00D6478A" w:rsidRPr="00070973" w:rsidRDefault="00D6478A"/>
    <w:p w14:paraId="27E012D1" w14:textId="77777777" w:rsidR="00D6478A" w:rsidRPr="00070973" w:rsidRDefault="00D6478A"/>
    <w:tbl>
      <w:tblPr>
        <w:tblpPr w:leftFromText="180" w:rightFromText="180" w:vertAnchor="text" w:horzAnchor="margin" w:tblpX="562" w:tblpY="896"/>
        <w:tblW w:w="44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2248"/>
        <w:gridCol w:w="2932"/>
        <w:gridCol w:w="1497"/>
        <w:gridCol w:w="3665"/>
      </w:tblGrid>
      <w:tr w:rsidR="00580D57" w:rsidRPr="00480DC9" w14:paraId="39229EE7" w14:textId="77777777" w:rsidTr="00583EEA">
        <w:trPr>
          <w:trHeight w:val="3596"/>
        </w:trPr>
        <w:tc>
          <w:tcPr>
            <w:tcW w:w="859" w:type="pct"/>
            <w:shd w:val="clear" w:color="auto" w:fill="EAF1DD"/>
          </w:tcPr>
          <w:p w14:paraId="3F14EBAB" w14:textId="77777777" w:rsid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20A1DBBC" w14:textId="77777777" w:rsid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C778240" w14:textId="77777777" w:rsid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FCCD1FB" w14:textId="07EC3502" w:rsidR="00580D57" w:rsidRPr="00D76201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</w:t>
            </w:r>
            <w:r w:rsidRPr="00D7620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 </w:t>
            </w:r>
            <w:proofErr w:type="spellStart"/>
            <w:r w:rsidRPr="00580D57"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</w:rPr>
              <w:t>rec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</w:rPr>
              <w:t>….</w:t>
            </w:r>
          </w:p>
          <w:p w14:paraId="3FA0400F" w14:textId="77777777" w:rsidR="00580D57" w:rsidRPr="00D76201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76201">
              <w:rPr>
                <w:rFonts w:ascii="Arial" w:eastAsia="Calibri" w:hAnsi="Arial" w:cs="Arial"/>
                <w:sz w:val="24"/>
                <w:szCs w:val="24"/>
              </w:rPr>
              <w:t>(I recycle)</w:t>
            </w:r>
          </w:p>
          <w:p w14:paraId="01C649EF" w14:textId="77777777" w:rsidR="00580D57" w:rsidRPr="00D76201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F0EF811" w14:textId="77777777" w:rsidR="00580D57" w:rsidRPr="00D76201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C4F7E64" w14:textId="5244716B" w:rsidR="00580D57" w:rsidRPr="00D76201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</w:t>
            </w:r>
            <w:r w:rsidRPr="00D7620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 </w:t>
            </w:r>
            <w:proofErr w:type="spellStart"/>
            <w:r w:rsidRPr="00580D57"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</w:rPr>
              <w:t>réut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</w:rPr>
              <w:t>….</w:t>
            </w:r>
          </w:p>
          <w:p w14:paraId="40B0A77B" w14:textId="77777777" w:rsid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D6478A">
              <w:rPr>
                <w:rFonts w:ascii="Arial" w:eastAsia="Calibri" w:hAnsi="Arial" w:cs="Arial"/>
                <w:sz w:val="24"/>
                <w:szCs w:val="24"/>
                <w:lang w:val="en-GB"/>
              </w:rPr>
              <w:t>(</w:t>
            </w: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I reuse</w:t>
            </w:r>
            <w:r w:rsidRPr="00D6478A">
              <w:rPr>
                <w:rFonts w:ascii="Arial" w:eastAsia="Calibri" w:hAnsi="Arial" w:cs="Arial"/>
                <w:sz w:val="24"/>
                <w:szCs w:val="24"/>
                <w:lang w:val="en-GB"/>
              </w:rPr>
              <w:t>)</w:t>
            </w:r>
          </w:p>
          <w:p w14:paraId="5415FBEA" w14:textId="77777777" w:rsid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6A6E1EDD" w14:textId="77777777" w:rsidR="00580D57" w:rsidRPr="00D6478A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14:paraId="1DA302D7" w14:textId="77777777" w:rsidR="00580D57" w:rsidRPr="00D6478A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11" w:type="pct"/>
            <w:shd w:val="clear" w:color="auto" w:fill="DBE5F1"/>
          </w:tcPr>
          <w:p w14:paraId="11B0C3EE" w14:textId="77777777" w:rsidR="00580D57" w:rsidRP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4559426C" w14:textId="2AF0E579" w:rsidR="00580D57" w:rsidRP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s</w:t>
            </w:r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ou</w:t>
            </w:r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….</w:t>
            </w:r>
          </w:p>
          <w:p w14:paraId="0C561596" w14:textId="77777777" w:rsidR="00580D57" w:rsidRP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580D57">
              <w:rPr>
                <w:rFonts w:ascii="Arial" w:eastAsia="Calibri" w:hAnsi="Arial" w:cs="Arial"/>
                <w:sz w:val="24"/>
                <w:szCs w:val="24"/>
                <w:lang w:val="en-GB"/>
              </w:rPr>
              <w:t>(Often)</w:t>
            </w:r>
          </w:p>
          <w:p w14:paraId="5D86C1A1" w14:textId="77777777" w:rsidR="00580D57" w:rsidRP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14:paraId="15BF28CA" w14:textId="76DE2291" w:rsidR="00580D57" w:rsidRP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q</w:t>
            </w:r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uelque</w:t>
            </w:r>
            <w:proofErr w:type="spellEnd"/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…</w:t>
            </w:r>
          </w:p>
          <w:p w14:paraId="618C850E" w14:textId="77777777" w:rsidR="00580D57" w:rsidRP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580D57">
              <w:rPr>
                <w:rFonts w:ascii="Arial" w:eastAsia="Calibri" w:hAnsi="Arial" w:cs="Arial"/>
                <w:sz w:val="24"/>
                <w:szCs w:val="24"/>
                <w:lang w:val="en-GB"/>
              </w:rPr>
              <w:t>(Sometimes)</w:t>
            </w:r>
          </w:p>
          <w:p w14:paraId="66D94259" w14:textId="77777777" w:rsidR="00580D57" w:rsidRP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14:paraId="37D34F7C" w14:textId="4F4414FC" w:rsidR="00580D57" w:rsidRP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o</w:t>
            </w:r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ccasionell</w:t>
            </w:r>
            <w:proofErr w:type="spellEnd"/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….</w:t>
            </w:r>
          </w:p>
          <w:p w14:paraId="409D2B41" w14:textId="77777777" w:rsidR="00580D57" w:rsidRP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580D57">
              <w:rPr>
                <w:rFonts w:ascii="Arial" w:eastAsia="Calibri" w:hAnsi="Arial" w:cs="Arial"/>
                <w:sz w:val="24"/>
                <w:szCs w:val="24"/>
                <w:lang w:val="en-GB"/>
              </w:rPr>
              <w:t>(Occasionally)</w:t>
            </w:r>
          </w:p>
          <w:p w14:paraId="689122F8" w14:textId="77777777" w:rsidR="00580D57" w:rsidRP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22F77370" w14:textId="6D51AA1F" w:rsidR="00580D57" w:rsidRP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t</w:t>
            </w:r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ouj</w:t>
            </w:r>
            <w:proofErr w:type="spellEnd"/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….</w:t>
            </w:r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580D57">
              <w:rPr>
                <w:rFonts w:ascii="Arial" w:eastAsia="Calibri" w:hAnsi="Arial" w:cs="Arial"/>
                <w:sz w:val="24"/>
                <w:szCs w:val="24"/>
                <w:lang w:val="en-GB"/>
              </w:rPr>
              <w:t>(always)</w:t>
            </w:r>
          </w:p>
          <w:p w14:paraId="0A146662" w14:textId="77777777" w:rsidR="00580D57" w:rsidRP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4BA87725" w14:textId="77777777" w:rsidR="00580D57" w:rsidRP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14:paraId="18EFB377" w14:textId="77777777" w:rsidR="00580D57" w:rsidRP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85" w:type="pct"/>
            <w:shd w:val="clear" w:color="auto" w:fill="B6DDE8"/>
          </w:tcPr>
          <w:p w14:paraId="3EC49AB9" w14:textId="6057C3D8" w:rsidR="00580D57" w:rsidRPr="00D6478A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…</w:t>
            </w:r>
          </w:p>
          <w:p w14:paraId="1770716B" w14:textId="77777777" w:rsidR="00580D57" w:rsidRPr="00D6478A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6478A">
              <w:rPr>
                <w:rFonts w:ascii="Arial" w:eastAsia="Calibri" w:hAnsi="Arial" w:cs="Arial"/>
                <w:sz w:val="24"/>
                <w:szCs w:val="24"/>
              </w:rPr>
              <w:t>(</w:t>
            </w:r>
            <w:r>
              <w:rPr>
                <w:rFonts w:ascii="Arial" w:eastAsia="Calibri" w:hAnsi="Arial" w:cs="Arial"/>
                <w:sz w:val="24"/>
                <w:szCs w:val="24"/>
              </w:rPr>
              <w:t>glass</w:t>
            </w:r>
            <w:r w:rsidRPr="00D6478A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4FBBD0EA" w14:textId="77777777" w:rsidR="00580D57" w:rsidRPr="00D6478A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34A7FF0" w14:textId="3F768978" w:rsidR="00580D57" w:rsidRPr="00D6478A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les bout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….</w:t>
            </w:r>
          </w:p>
          <w:p w14:paraId="0C1B1FB7" w14:textId="77777777" w:rsidR="00580D57" w:rsidRPr="00CC3B37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C3B37"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bottles</w:t>
            </w:r>
            <w:proofErr w:type="spellEnd"/>
            <w:r w:rsidRPr="00CC3B37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079C56F9" w14:textId="77777777" w:rsidR="00580D57" w:rsidRPr="00CC3B37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3C1375F" w14:textId="2D0945BE" w:rsid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les boîtes en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mé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…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5338CC"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metal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8CC">
              <w:rPr>
                <w:rFonts w:ascii="Arial" w:eastAsia="Calibri" w:hAnsi="Arial" w:cs="Arial"/>
                <w:sz w:val="24"/>
                <w:szCs w:val="24"/>
              </w:rPr>
              <w:t>cans)</w:t>
            </w:r>
          </w:p>
          <w:p w14:paraId="7675F1BA" w14:textId="77777777" w:rsid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5C771F2" w14:textId="3C29A429" w:rsid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8C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le </w:t>
            </w:r>
            <w:proofErr w:type="spellStart"/>
            <w:r w:rsidRPr="005338C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pla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……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(plastic)</w:t>
            </w:r>
          </w:p>
          <w:p w14:paraId="6F6B10AD" w14:textId="77777777" w:rsid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96BACCA" w14:textId="70D8C31F" w:rsidR="00580D57" w:rsidRPr="005338CC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338C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les vêt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……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clothes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32D0A99C" w14:textId="77777777" w:rsidR="00580D57" w:rsidRPr="00D6478A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FBD4B4"/>
          </w:tcPr>
          <w:p w14:paraId="0A0792A0" w14:textId="77777777" w:rsidR="00580D57" w:rsidRPr="00D6478A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F90CC81" w14:textId="77777777" w:rsidR="00580D57" w:rsidRP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1025C89" w14:textId="77777777" w:rsidR="00580D57" w:rsidRP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2A4CE48" w14:textId="77777777" w:rsidR="00580D57" w:rsidRP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78A8A2D" w14:textId="77777777" w:rsidR="00580D57" w:rsidRP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8E3E160" w14:textId="77777777" w:rsidR="00580D57" w:rsidRP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949F178" w14:textId="0359AD8D" w:rsid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 xml:space="preserve">et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j</w:t>
            </w:r>
            <w:r w:rsidRPr="00111E0C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’util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…</w:t>
            </w:r>
            <w:r w:rsidRPr="00111E0C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54C18161" w14:textId="77777777" w:rsidR="00580D57" w:rsidRPr="00D6478A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(and I use)</w:t>
            </w:r>
          </w:p>
        </w:tc>
        <w:tc>
          <w:tcPr>
            <w:tcW w:w="1479" w:type="pct"/>
            <w:shd w:val="clear" w:color="auto" w:fill="EEECE1"/>
          </w:tcPr>
          <w:p w14:paraId="1E8D3896" w14:textId="63E47737" w:rsidR="00580D57" w:rsidRDefault="00580D57" w:rsidP="00583EE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80D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les piles </w:t>
            </w:r>
            <w:proofErr w:type="spellStart"/>
            <w:r w:rsidRPr="00480D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recharg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….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480DC9">
              <w:rPr>
                <w:rFonts w:ascii="Arial" w:eastAsia="Calibri" w:hAnsi="Arial" w:cs="Arial"/>
                <w:sz w:val="24"/>
                <w:szCs w:val="24"/>
              </w:rPr>
              <w:t>(recha</w:t>
            </w:r>
            <w:r>
              <w:rPr>
                <w:rFonts w:ascii="Arial" w:eastAsia="Calibri" w:hAnsi="Arial" w:cs="Arial"/>
                <w:sz w:val="24"/>
                <w:szCs w:val="24"/>
              </w:rPr>
              <w:t>r</w:t>
            </w:r>
            <w:r w:rsidRPr="00480DC9">
              <w:rPr>
                <w:rFonts w:ascii="Arial" w:eastAsia="Calibri" w:hAnsi="Arial" w:cs="Arial"/>
                <w:sz w:val="24"/>
                <w:szCs w:val="24"/>
              </w:rPr>
              <w:t>geable b</w:t>
            </w:r>
            <w:r>
              <w:rPr>
                <w:rFonts w:ascii="Arial" w:eastAsia="Calibri" w:hAnsi="Arial" w:cs="Arial"/>
                <w:sz w:val="24"/>
                <w:szCs w:val="24"/>
              </w:rPr>
              <w:t>atteries)</w:t>
            </w:r>
          </w:p>
          <w:p w14:paraId="2AC09DDF" w14:textId="77777777" w:rsidR="00580D57" w:rsidRDefault="00580D57" w:rsidP="00583EE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A754383" w14:textId="53C58E77" w:rsidR="00580D57" w:rsidRDefault="00580D57" w:rsidP="00583EE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32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les prod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…</w:t>
            </w:r>
            <w:r w:rsidRPr="000432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dur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…..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sustainable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products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3FABC7B7" w14:textId="77777777" w:rsidR="00580D57" w:rsidRDefault="00580D57" w:rsidP="00583EE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C198A20" w14:textId="1414BFB0" w:rsidR="00580D57" w:rsidRPr="000432E8" w:rsidRDefault="00580D57" w:rsidP="00583EEA">
            <w:pPr>
              <w:spacing w:after="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432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les transports coll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….</w:t>
            </w:r>
          </w:p>
          <w:p w14:paraId="3AD4D4E0" w14:textId="77777777" w:rsidR="00580D57" w:rsidRDefault="00580D57" w:rsidP="00583EE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(public transport)</w:t>
            </w:r>
          </w:p>
          <w:p w14:paraId="11F77AC2" w14:textId="77777777" w:rsidR="00580D57" w:rsidRDefault="00580D57" w:rsidP="00583EE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E2D0EBC" w14:textId="476E3B78" w:rsidR="00580D57" w:rsidRPr="00D76201" w:rsidRDefault="00580D57" w:rsidP="00583EEA">
            <w:pPr>
              <w:spacing w:after="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7620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le papier </w:t>
            </w:r>
            <w:proofErr w:type="spellStart"/>
            <w:r w:rsidRPr="00D7620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rec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….</w:t>
            </w:r>
            <w:r w:rsidRPr="00D7620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19B2D39" w14:textId="77777777" w:rsidR="00580D57" w:rsidRPr="00480DC9" w:rsidRDefault="00580D57" w:rsidP="00583EE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recycled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paper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</w:tr>
      <w:tr w:rsidR="00580D57" w:rsidRPr="00580D57" w14:paraId="62EAF0D6" w14:textId="77777777" w:rsidTr="00583EEA">
        <w:trPr>
          <w:trHeight w:val="3595"/>
        </w:trPr>
        <w:tc>
          <w:tcPr>
            <w:tcW w:w="859" w:type="pct"/>
            <w:shd w:val="clear" w:color="auto" w:fill="DDD9C3"/>
          </w:tcPr>
          <w:p w14:paraId="0036CA6E" w14:textId="77777777" w:rsidR="00580D57" w:rsidRPr="0098437C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10099FA" w14:textId="77777777" w:rsidR="00580D57" w:rsidRPr="0098437C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F1FF89F" w14:textId="77777777" w:rsidR="00580D57" w:rsidRPr="00D76201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891A3BC" w14:textId="641ABA90" w:rsidR="00580D57" w:rsidRP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Je</w:t>
            </w:r>
            <w:r w:rsidRPr="00580D57"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80D57"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</w:rPr>
              <w:t>réd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</w:rPr>
              <w:t>…</w:t>
            </w:r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6433112" w14:textId="77777777" w:rsidR="00580D57" w:rsidRP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80D57">
              <w:rPr>
                <w:rFonts w:ascii="Arial" w:eastAsia="Calibri" w:hAnsi="Arial" w:cs="Arial"/>
                <w:sz w:val="24"/>
                <w:szCs w:val="24"/>
              </w:rPr>
              <w:t xml:space="preserve">(I </w:t>
            </w:r>
            <w:proofErr w:type="spellStart"/>
            <w:r w:rsidRPr="00580D57">
              <w:rPr>
                <w:rFonts w:ascii="Arial" w:eastAsia="Calibri" w:hAnsi="Arial" w:cs="Arial"/>
                <w:sz w:val="24"/>
                <w:szCs w:val="24"/>
              </w:rPr>
              <w:t>reduce</w:t>
            </w:r>
            <w:proofErr w:type="spellEnd"/>
            <w:r w:rsidRPr="00580D57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0ABE6E36" w14:textId="77777777" w:rsidR="00580D57" w:rsidRP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696CC08" w14:textId="22F599E2" w:rsidR="00580D57" w:rsidRPr="000432E8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32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Je ne </w:t>
            </w:r>
            <w:proofErr w:type="spellStart"/>
            <w:r w:rsidRPr="000432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gasp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….</w:t>
            </w:r>
            <w:r w:rsidRPr="000432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pas</w:t>
            </w:r>
            <w:r w:rsidRPr="000432E8">
              <w:rPr>
                <w:rFonts w:ascii="Arial" w:eastAsia="Calibri" w:hAnsi="Arial" w:cs="Arial"/>
                <w:sz w:val="24"/>
                <w:szCs w:val="24"/>
              </w:rPr>
              <w:t xml:space="preserve"> (I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don’t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waste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2096" w:type="pct"/>
            <w:gridSpan w:val="2"/>
            <w:shd w:val="clear" w:color="auto" w:fill="D9D9D9"/>
          </w:tcPr>
          <w:p w14:paraId="221E3483" w14:textId="77777777" w:rsidR="00580D57" w:rsidRPr="000432E8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BD144C0" w14:textId="28D633C7" w:rsidR="00580D57" w:rsidRPr="00D6478A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l’élec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…….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et le g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..</w:t>
            </w:r>
          </w:p>
          <w:p w14:paraId="26477EAD" w14:textId="77777777" w:rsid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6478A"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electricity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gas</w:t>
            </w:r>
            <w:proofErr w:type="spellEnd"/>
            <w:r w:rsidRPr="00D6478A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1FD36F51" w14:textId="77777777" w:rsid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D62404F" w14:textId="4256E2F9" w:rsidR="00580D57" w:rsidRPr="00152CBF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52CB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ma </w:t>
            </w:r>
            <w:proofErr w:type="spellStart"/>
            <w:r w:rsidRPr="00152CB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consomm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…..</w:t>
            </w:r>
            <w:r w:rsidRPr="00152CB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d’</w:t>
            </w:r>
            <w:proofErr w:type="spellStart"/>
            <w:r w:rsidRPr="00152CB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én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….</w:t>
            </w:r>
          </w:p>
          <w:p w14:paraId="0D49CDED" w14:textId="77777777" w:rsidR="00580D57" w:rsidRPr="00D6478A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my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energy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consumption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636DAB8D" w14:textId="77777777" w:rsidR="00580D57" w:rsidRPr="00D6478A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15B31BE" w14:textId="7CF71F04" w:rsidR="00580D57" w:rsidRP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la </w:t>
            </w:r>
            <w:proofErr w:type="spellStart"/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>nourr</w:t>
            </w:r>
            <w:proofErr w:type="spellEnd"/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>….</w:t>
            </w:r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580D57">
              <w:rPr>
                <w:rFonts w:ascii="Arial" w:eastAsia="Calibri" w:hAnsi="Arial" w:cs="Arial"/>
                <w:sz w:val="24"/>
                <w:szCs w:val="24"/>
                <w:lang w:val="es-ES"/>
              </w:rPr>
              <w:t>(</w:t>
            </w:r>
            <w:proofErr w:type="spellStart"/>
            <w:r w:rsidRPr="00580D57">
              <w:rPr>
                <w:rFonts w:ascii="Arial" w:eastAsia="Calibri" w:hAnsi="Arial" w:cs="Arial"/>
                <w:sz w:val="24"/>
                <w:szCs w:val="24"/>
                <w:lang w:val="es-ES"/>
              </w:rPr>
              <w:t>food</w:t>
            </w:r>
            <w:proofErr w:type="spellEnd"/>
            <w:r w:rsidRPr="00580D57">
              <w:rPr>
                <w:rFonts w:ascii="Arial" w:eastAsia="Calibri" w:hAnsi="Arial" w:cs="Arial"/>
                <w:sz w:val="24"/>
                <w:szCs w:val="24"/>
                <w:lang w:val="es-ES"/>
              </w:rPr>
              <w:t>)</w:t>
            </w:r>
          </w:p>
          <w:p w14:paraId="2290009F" w14:textId="77777777" w:rsidR="00580D57" w:rsidRP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097488E4" w14:textId="10B97DF6" w:rsidR="00580D57" w:rsidRP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proofErr w:type="spellStart"/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>l’én</w:t>
            </w:r>
            <w:proofErr w:type="spellEnd"/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>…..</w:t>
            </w:r>
            <w:r w:rsidRPr="00580D57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580D57">
              <w:rPr>
                <w:rFonts w:ascii="Arial" w:eastAsia="Calibri" w:hAnsi="Arial" w:cs="Arial"/>
                <w:sz w:val="24"/>
                <w:szCs w:val="24"/>
                <w:lang w:val="es-ES"/>
              </w:rPr>
              <w:t>energy</w:t>
            </w:r>
            <w:proofErr w:type="spellEnd"/>
            <w:r w:rsidRPr="00580D57">
              <w:rPr>
                <w:rFonts w:ascii="Arial" w:eastAsia="Calibri" w:hAnsi="Arial" w:cs="Arial"/>
                <w:sz w:val="24"/>
                <w:szCs w:val="24"/>
                <w:lang w:val="es-ES"/>
              </w:rPr>
              <w:t>)</w:t>
            </w:r>
          </w:p>
          <w:p w14:paraId="56B4497D" w14:textId="77777777" w:rsidR="00580D57" w:rsidRP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5D741A83" w14:textId="05CF5D85" w:rsidR="00580D57" w:rsidRP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>mes voy</w:t>
            </w:r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>….</w:t>
            </w:r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en av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…</w:t>
            </w:r>
            <w:r w:rsidRPr="00580D57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proofErr w:type="spellStart"/>
            <w:r w:rsidRPr="00580D57">
              <w:rPr>
                <w:rFonts w:ascii="Arial" w:eastAsia="Calibri" w:hAnsi="Arial" w:cs="Arial"/>
                <w:sz w:val="24"/>
                <w:szCs w:val="24"/>
              </w:rPr>
              <w:t>m</w:t>
            </w:r>
            <w:r>
              <w:rPr>
                <w:rFonts w:ascii="Arial" w:eastAsia="Calibri" w:hAnsi="Arial" w:cs="Arial"/>
                <w:sz w:val="24"/>
                <w:szCs w:val="24"/>
              </w:rPr>
              <w:t>y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flights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4A29EA82" w14:textId="77777777" w:rsidR="00580D57" w:rsidRP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E5B8B7"/>
          </w:tcPr>
          <w:p w14:paraId="45164BAD" w14:textId="77777777" w:rsidR="00580D57" w:rsidRPr="00D6478A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3620C82" w14:textId="77777777" w:rsid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38696D7" w14:textId="77777777" w:rsid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D55981D" w14:textId="5966F084" w:rsidR="00580D57" w:rsidRDefault="00580D57" w:rsidP="00583E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et je fais un effort pour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comp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……</w:t>
            </w:r>
          </w:p>
          <w:p w14:paraId="17B95A7E" w14:textId="77777777" w:rsidR="00580D57" w:rsidRPr="00D76201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D76201">
              <w:rPr>
                <w:rFonts w:ascii="Arial" w:eastAsia="Calibri" w:hAnsi="Arial" w:cs="Arial"/>
                <w:sz w:val="24"/>
                <w:szCs w:val="24"/>
                <w:lang w:val="en-GB"/>
              </w:rPr>
              <w:t>(I make an effort t</w:t>
            </w: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o understand)</w:t>
            </w:r>
          </w:p>
          <w:p w14:paraId="3CD151F7" w14:textId="77777777" w:rsidR="00580D57" w:rsidRPr="00D76201" w:rsidRDefault="00580D57" w:rsidP="00583E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79" w:type="pct"/>
            <w:shd w:val="clear" w:color="auto" w:fill="FDE9D9"/>
          </w:tcPr>
          <w:p w14:paraId="4542416E" w14:textId="019E7D59" w:rsidR="00580D57" w:rsidRDefault="00580D57" w:rsidP="00583EE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la crise clim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……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D76201">
              <w:rPr>
                <w:rFonts w:ascii="Arial" w:eastAsia="Calibri" w:hAnsi="Arial" w:cs="Arial"/>
                <w:sz w:val="24"/>
                <w:szCs w:val="24"/>
              </w:rPr>
              <w:t xml:space="preserve">(the </w:t>
            </w:r>
            <w:proofErr w:type="spellStart"/>
            <w:r w:rsidRPr="00D76201">
              <w:rPr>
                <w:rFonts w:ascii="Arial" w:eastAsia="Calibri" w:hAnsi="Arial" w:cs="Arial"/>
                <w:sz w:val="24"/>
                <w:szCs w:val="24"/>
              </w:rPr>
              <w:t>climate</w:t>
            </w:r>
            <w:proofErr w:type="spellEnd"/>
            <w:r w:rsidRPr="00D7620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D76201">
              <w:rPr>
                <w:rFonts w:ascii="Arial" w:eastAsia="Calibri" w:hAnsi="Arial" w:cs="Arial"/>
                <w:sz w:val="24"/>
                <w:szCs w:val="24"/>
              </w:rPr>
              <w:t>crisis</w:t>
            </w:r>
            <w:proofErr w:type="spellEnd"/>
            <w:r w:rsidRPr="00D76201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19D4E47E" w14:textId="77777777" w:rsidR="00580D57" w:rsidRDefault="00580D57" w:rsidP="00583EE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74E6CD9" w14:textId="3DAE7685" w:rsidR="00580D57" w:rsidRDefault="00580D57" w:rsidP="00583EE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7620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les causes de la </w:t>
            </w:r>
            <w:proofErr w:type="spellStart"/>
            <w:r w:rsidRPr="00D7620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poll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…..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(the causes of pollution)</w:t>
            </w:r>
          </w:p>
          <w:p w14:paraId="36B287B7" w14:textId="77777777" w:rsidR="00580D57" w:rsidRDefault="00580D57" w:rsidP="00583EE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A0D4ADF" w14:textId="3112B3A5" w:rsidR="00580D57" w:rsidRPr="00580D57" w:rsidRDefault="00580D57" w:rsidP="00583EE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A41E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le </w:t>
            </w:r>
            <w:proofErr w:type="spellStart"/>
            <w:r w:rsidRPr="00A41E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réchauff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…..</w:t>
            </w:r>
            <w:r w:rsidRPr="00A41E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de la </w:t>
            </w:r>
            <w:proofErr w:type="spellStart"/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>pla</w:t>
            </w:r>
            <w:proofErr w:type="spellEnd"/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>…..</w:t>
            </w:r>
            <w:r w:rsidRPr="00580D57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(global </w:t>
            </w:r>
            <w:proofErr w:type="spellStart"/>
            <w:r w:rsidRPr="00580D57">
              <w:rPr>
                <w:rFonts w:ascii="Arial" w:eastAsia="Calibri" w:hAnsi="Arial" w:cs="Arial"/>
                <w:sz w:val="24"/>
                <w:szCs w:val="24"/>
                <w:lang w:val="es-ES"/>
              </w:rPr>
              <w:t>heating</w:t>
            </w:r>
            <w:proofErr w:type="spellEnd"/>
            <w:r w:rsidRPr="00580D57">
              <w:rPr>
                <w:rFonts w:ascii="Arial" w:eastAsia="Calibri" w:hAnsi="Arial" w:cs="Arial"/>
                <w:sz w:val="24"/>
                <w:szCs w:val="24"/>
                <w:lang w:val="es-ES"/>
              </w:rPr>
              <w:t>)</w:t>
            </w:r>
          </w:p>
          <w:p w14:paraId="6AFE5395" w14:textId="77777777" w:rsidR="00580D57" w:rsidRPr="00580D57" w:rsidRDefault="00580D57" w:rsidP="00583EE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39D95DA9" w14:textId="7717E4AC" w:rsidR="00580D57" w:rsidRPr="00580D57" w:rsidRDefault="00580D57" w:rsidP="00583EE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la </w:t>
            </w:r>
            <w:proofErr w:type="spellStart"/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poll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…..</w:t>
            </w:r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de l’air, des </w:t>
            </w:r>
            <w:proofErr w:type="spellStart"/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océ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…</w:t>
            </w:r>
            <w:r w:rsidRPr="00580D5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et des cours d’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….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80D57">
              <w:rPr>
                <w:rFonts w:ascii="Arial" w:eastAsia="Calibri" w:hAnsi="Arial" w:cs="Arial"/>
                <w:sz w:val="24"/>
                <w:szCs w:val="24"/>
                <w:lang w:val="en-GB"/>
              </w:rPr>
              <w:t>(the pollution of the air, oceans and waterways)</w:t>
            </w:r>
          </w:p>
        </w:tc>
      </w:tr>
    </w:tbl>
    <w:p w14:paraId="7D1C678F" w14:textId="77777777" w:rsidR="00D6478A" w:rsidRPr="00580D57" w:rsidRDefault="00D6478A">
      <w:pPr>
        <w:rPr>
          <w:lang w:val="en-GB"/>
        </w:rPr>
      </w:pPr>
    </w:p>
    <w:sectPr w:rsidR="00D6478A" w:rsidRPr="00580D57" w:rsidSect="00072538"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148E" w14:textId="77777777" w:rsidR="00522CCE" w:rsidRDefault="00522CCE" w:rsidP="0098437C">
      <w:pPr>
        <w:spacing w:after="0" w:line="240" w:lineRule="auto"/>
      </w:pPr>
      <w:r>
        <w:separator/>
      </w:r>
    </w:p>
  </w:endnote>
  <w:endnote w:type="continuationSeparator" w:id="0">
    <w:p w14:paraId="53110C1D" w14:textId="77777777" w:rsidR="00522CCE" w:rsidRDefault="00522CCE" w:rsidP="0098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78A9" w14:textId="77777777" w:rsidR="00522CCE" w:rsidRDefault="00522CCE" w:rsidP="0098437C">
      <w:pPr>
        <w:spacing w:after="0" w:line="240" w:lineRule="auto"/>
      </w:pPr>
      <w:r>
        <w:separator/>
      </w:r>
    </w:p>
  </w:footnote>
  <w:footnote w:type="continuationSeparator" w:id="0">
    <w:p w14:paraId="3D0E213F" w14:textId="77777777" w:rsidR="00522CCE" w:rsidRDefault="00522CCE" w:rsidP="00984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42862"/>
    <w:multiLevelType w:val="hybridMultilevel"/>
    <w:tmpl w:val="00DC70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7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C6"/>
    <w:rsid w:val="000432E8"/>
    <w:rsid w:val="00070973"/>
    <w:rsid w:val="00072538"/>
    <w:rsid w:val="00077E8F"/>
    <w:rsid w:val="000D689A"/>
    <w:rsid w:val="000E1E30"/>
    <w:rsid w:val="00111E0C"/>
    <w:rsid w:val="00152CBF"/>
    <w:rsid w:val="00181B88"/>
    <w:rsid w:val="001C6ABE"/>
    <w:rsid w:val="00200C6B"/>
    <w:rsid w:val="002103E8"/>
    <w:rsid w:val="002C2E12"/>
    <w:rsid w:val="00303C9C"/>
    <w:rsid w:val="00337563"/>
    <w:rsid w:val="003A133E"/>
    <w:rsid w:val="00441167"/>
    <w:rsid w:val="00473D13"/>
    <w:rsid w:val="00480DC9"/>
    <w:rsid w:val="004E2FA5"/>
    <w:rsid w:val="00522CCE"/>
    <w:rsid w:val="005338CC"/>
    <w:rsid w:val="00553D47"/>
    <w:rsid w:val="00570B76"/>
    <w:rsid w:val="00580D57"/>
    <w:rsid w:val="00593322"/>
    <w:rsid w:val="005A1011"/>
    <w:rsid w:val="005C3EB0"/>
    <w:rsid w:val="0067705E"/>
    <w:rsid w:val="006E5CA5"/>
    <w:rsid w:val="00714C83"/>
    <w:rsid w:val="007B0B3C"/>
    <w:rsid w:val="00865566"/>
    <w:rsid w:val="00896E2C"/>
    <w:rsid w:val="00897692"/>
    <w:rsid w:val="009545F9"/>
    <w:rsid w:val="0098437C"/>
    <w:rsid w:val="009C4159"/>
    <w:rsid w:val="009D725B"/>
    <w:rsid w:val="00A268E9"/>
    <w:rsid w:val="00A41E2B"/>
    <w:rsid w:val="00AA5F4A"/>
    <w:rsid w:val="00B5291D"/>
    <w:rsid w:val="00B65DC8"/>
    <w:rsid w:val="00B74429"/>
    <w:rsid w:val="00BC0739"/>
    <w:rsid w:val="00BF44C6"/>
    <w:rsid w:val="00C72F24"/>
    <w:rsid w:val="00CB30E5"/>
    <w:rsid w:val="00CC3B37"/>
    <w:rsid w:val="00CD0A26"/>
    <w:rsid w:val="00CE69B4"/>
    <w:rsid w:val="00D36A9F"/>
    <w:rsid w:val="00D6478A"/>
    <w:rsid w:val="00D76201"/>
    <w:rsid w:val="00E03F90"/>
    <w:rsid w:val="00E238CE"/>
    <w:rsid w:val="00E306BC"/>
    <w:rsid w:val="00E34347"/>
    <w:rsid w:val="00E54285"/>
    <w:rsid w:val="00E54359"/>
    <w:rsid w:val="00F13E59"/>
    <w:rsid w:val="00F23917"/>
    <w:rsid w:val="00F82C6A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AEE24"/>
  <w15:chartTrackingRefBased/>
  <w15:docId w15:val="{6B258092-E85C-4F7C-899A-EC9E27E2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10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37C"/>
  </w:style>
  <w:style w:type="paragraph" w:styleId="Footer">
    <w:name w:val="footer"/>
    <w:basedOn w:val="Normal"/>
    <w:link w:val="FooterChar"/>
    <w:uiPriority w:val="99"/>
    <w:unhideWhenUsed/>
    <w:rsid w:val="00984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17</cp:revision>
  <dcterms:created xsi:type="dcterms:W3CDTF">2023-07-25T14:03:00Z</dcterms:created>
  <dcterms:modified xsi:type="dcterms:W3CDTF">2023-07-28T09:22:00Z</dcterms:modified>
</cp:coreProperties>
</file>